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ntact Information"/>
        <w:bidi w:val="0"/>
      </w:pPr>
      <w:r>
        <w:rPr>
          <w:rtl w:val="0"/>
          <w:lang w:val="en-US"/>
        </w:rPr>
        <w:t xml:space="preserve">Cherish VanderVoord - Akc handling agreement </w:t>
      </w:r>
    </w:p>
    <w:p>
      <w:pPr>
        <w:pStyle w:val="Name"/>
        <w:bidi w:val="0"/>
      </w:pPr>
      <w:r>
        <w:rPr>
          <w:rtl w:val="0"/>
        </w:rPr>
        <w:t>Handling Agreement</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1899741</wp:posOffset>
                </wp:positionH>
                <wp:positionV relativeFrom="line">
                  <wp:posOffset>457707</wp:posOffset>
                </wp:positionV>
                <wp:extent cx="1521818" cy="1"/>
                <wp:effectExtent l="0" t="0" r="0" b="0"/>
                <wp:wrapNone/>
                <wp:docPr id="1073741825" name="officeArt object" descr="Line"/>
                <wp:cNvGraphicFramePr/>
                <a:graphic xmlns:a="http://schemas.openxmlformats.org/drawingml/2006/main">
                  <a:graphicData uri="http://schemas.microsoft.com/office/word/2010/wordprocessingShape">
                    <wps:wsp>
                      <wps:cNvSpPr/>
                      <wps:spPr>
                        <a:xfrm flipV="1">
                          <a:off x="0" y="0"/>
                          <a:ext cx="1521818" cy="1"/>
                        </a:xfrm>
                        <a:prstGeom prst="line">
                          <a:avLst/>
                        </a:prstGeom>
                        <a:noFill/>
                        <a:ln w="38100" cap="flat">
                          <a:solidFill>
                            <a:srgbClr val="C6CB00"/>
                          </a:solidFill>
                          <a:prstDash val="solid"/>
                          <a:miter lim="400000"/>
                        </a:ln>
                        <a:effectLst/>
                      </wps:spPr>
                      <wps:bodyPr/>
                    </wps:wsp>
                  </a:graphicData>
                </a:graphic>
              </wp:anchor>
            </w:drawing>
          </mc:Choice>
          <mc:Fallback>
            <w:pict>
              <v:line id="_x0000_s1026" style="visibility:visible;position:absolute;margin-left:149.6pt;margin-top:36.0pt;width:119.8pt;height:0.0pt;z-index:251659264;mso-position-horizontal:absolute;mso-position-horizontal-relative:margin;mso-position-vertical:absolute;mso-position-vertical-relative:line;mso-wrap-distance-left:12.0pt;mso-wrap-distance-top:12.0pt;mso-wrap-distance-right:12.0pt;mso-wrap-distance-bottom:12.0pt;flip:y;">
                <v:fill on="f"/>
                <v:stroke filltype="solid" color="#C6CB00" opacity="100.0%" weight="3.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w:bidi w:val="0"/>
      </w:pPr>
    </w:p>
    <w:p>
      <w:pPr>
        <w:pStyle w:val="Addressee"/>
        <w:bidi w:val="0"/>
      </w:pPr>
    </w:p>
    <w:p>
      <w:pPr>
        <w:pStyle w:val="Addressee"/>
        <w:bidi w:val="0"/>
      </w:pPr>
      <w:r>
        <w:rPr/>
        <w:fldChar w:fldCharType="begin" w:fldLock="0"/>
      </w:r>
      <w:r>
        <w:instrText xml:space="preserve"> DATE \@ "MMMM d, y" </w:instrText>
      </w:r>
      <w:r>
        <w:rPr/>
        <w:fldChar w:fldCharType="separate" w:fldLock="0"/>
      </w:r>
      <w:r>
        <w:rPr>
          <w:rFonts w:cs="Arial Unicode MS" w:eastAsia="Arial Unicode MS"/>
          <w:rtl w:val="0"/>
        </w:rPr>
        <w:t>September 23, 2023</w:t>
      </w:r>
      <w:r>
        <w:rPr/>
        <w:fldChar w:fldCharType="end" w:fldLock="1"/>
      </w:r>
    </w:p>
    <w:p>
      <w:pPr>
        <w:pStyle w:val="Addressee"/>
        <w:bidi w:val="0"/>
      </w:pPr>
    </w:p>
    <w:p>
      <w:pPr>
        <w:pStyle w:val="Addressee"/>
        <w:bidi w:val="0"/>
      </w:pPr>
      <w:r>
        <w:rPr>
          <w:rFonts w:cs="Arial Unicode MS" w:eastAsia="Arial Unicode MS"/>
          <w:rtl w:val="0"/>
        </w:rPr>
        <w:t>Handler:</w:t>
      </w:r>
    </w:p>
    <w:p>
      <w:pPr>
        <w:pStyle w:val="Addressee"/>
        <w:bidi w:val="0"/>
      </w:pPr>
      <w:r>
        <w:rPr>
          <w:rFonts w:cs="Arial Unicode MS" w:eastAsia="Arial Unicode MS"/>
          <w:rtl w:val="0"/>
          <w:lang w:val="en-US"/>
        </w:rPr>
        <w:t>Cherish VanderVoord</w:t>
      </w:r>
    </w:p>
    <w:p>
      <w:pPr>
        <w:pStyle w:val="Addressee"/>
        <w:bidi w:val="0"/>
      </w:pPr>
      <w:r>
        <w:rPr>
          <w:rFonts w:cs="Arial Unicode MS" w:eastAsia="Arial Unicode MS"/>
          <w:rtl w:val="0"/>
          <w:lang w:val="en-US"/>
        </w:rPr>
        <w:t>7841 Marsh rd</w:t>
      </w:r>
    </w:p>
    <w:p>
      <w:pPr>
        <w:pStyle w:val="Addressee"/>
        <w:bidi w:val="0"/>
      </w:pPr>
      <w:r>
        <w:rPr>
          <w:rFonts w:cs="Arial Unicode MS" w:eastAsia="Arial Unicode MS"/>
          <w:rtl w:val="0"/>
          <w:lang w:val="en-US"/>
        </w:rPr>
        <w:t>Plainwell</w:t>
      </w:r>
      <w:r>
        <w:rPr>
          <w:rFonts w:cs="Arial Unicode MS" w:eastAsia="Arial Unicode MS"/>
          <w:rtl w:val="0"/>
        </w:rPr>
        <w:t xml:space="preserve">, </w:t>
      </w:r>
      <w:r>
        <w:rPr>
          <w:rFonts w:cs="Arial Unicode MS" w:eastAsia="Arial Unicode MS"/>
          <w:rtl w:val="0"/>
          <w:lang w:val="en-US"/>
        </w:rPr>
        <w:t>MI</w:t>
      </w:r>
      <w:r>
        <w:rPr>
          <w:rFonts w:cs="Arial Unicode MS" w:eastAsia="Arial Unicode MS"/>
          <w:rtl w:val="0"/>
        </w:rPr>
        <w:t xml:space="preserve"> </w:t>
      </w:r>
      <w:r>
        <w:rPr>
          <w:rFonts w:cs="Arial Unicode MS" w:eastAsia="Arial Unicode MS"/>
          <w:rtl w:val="0"/>
          <w:lang w:val="en-US"/>
        </w:rPr>
        <w:t>49080</w:t>
      </w:r>
    </w:p>
    <w:p>
      <w:pPr>
        <w:pStyle w:val="Addressee"/>
        <w:bidi w:val="0"/>
      </w:pPr>
      <w:r>
        <w:rPr>
          <w:rFonts w:cs="Arial Unicode MS" w:eastAsia="Arial Unicode MS"/>
          <w:rtl w:val="0"/>
        </w:rPr>
        <w:t xml:space="preserve">Email: </w:t>
      </w:r>
      <w:r>
        <w:rPr>
          <w:rFonts w:cs="Arial Unicode MS" w:eastAsia="Arial Unicode MS"/>
          <w:rtl w:val="0"/>
          <w:lang w:val="en-US"/>
        </w:rPr>
        <w:t>cdewitt@legenddogs.com</w:t>
      </w:r>
    </w:p>
    <w:p>
      <w:pPr>
        <w:pStyle w:val="Addressee"/>
        <w:bidi w:val="0"/>
      </w:pPr>
    </w:p>
    <w:p>
      <w:pPr>
        <w:pStyle w:val="Addressee"/>
        <w:bidi w:val="0"/>
      </w:pPr>
      <w:r>
        <w:rPr>
          <w:rFonts w:cs="Arial Unicode MS" w:eastAsia="Arial Unicode MS"/>
          <w:rtl w:val="0"/>
          <w:lang w:val="en-US"/>
        </w:rPr>
        <w:t xml:space="preserve">Owner </w:t>
      </w:r>
    </w:p>
    <w:p>
      <w:pPr>
        <w:pStyle w:val="Addressee"/>
        <w:bidi w:val="0"/>
      </w:pPr>
      <w:r>
        <w:rPr>
          <w:rFonts w:cs="Arial Unicode MS" w:eastAsia="Arial Unicode MS"/>
          <w:rtl w:val="0"/>
        </w:rPr>
        <w:t xml:space="preserve">Name: </w:t>
      </w:r>
      <w:r>
        <w:rPr>
          <w:rFonts w:cs="Arial Unicode MS" w:eastAsia="Arial Unicode MS"/>
          <w:rtl w:val="0"/>
          <w:lang w:val="en-US"/>
        </w:rPr>
        <w:t>______________________________________________________</w:t>
      </w:r>
      <w:r>
        <w:rPr>
          <w:rFonts w:cs="Arial Unicode MS" w:eastAsia="Arial Unicode MS"/>
          <w:rtl w:val="0"/>
          <w:lang w:val="en-US"/>
        </w:rPr>
        <w:t>__________________________________</w:t>
      </w:r>
    </w:p>
    <w:p>
      <w:pPr>
        <w:pStyle w:val="Addressee"/>
        <w:bidi w:val="0"/>
      </w:pPr>
      <w:r>
        <w:rPr>
          <w:rFonts w:cs="Arial Unicode MS" w:eastAsia="Arial Unicode MS"/>
          <w:rtl w:val="0"/>
        </w:rPr>
        <w:t xml:space="preserve">Address: </w:t>
      </w:r>
      <w:r>
        <w:rPr>
          <w:rFonts w:cs="Arial Unicode MS" w:eastAsia="Arial Unicode MS"/>
          <w:rtl w:val="0"/>
          <w:lang w:val="en-US"/>
        </w:rPr>
        <w:t>______________________________________________________</w:t>
      </w:r>
      <w:r>
        <w:rPr>
          <w:rFonts w:cs="Arial Unicode MS" w:eastAsia="Arial Unicode MS"/>
          <w:rtl w:val="0"/>
          <w:lang w:val="en-US"/>
        </w:rPr>
        <w:t>________________________________</w:t>
      </w:r>
    </w:p>
    <w:p>
      <w:pPr>
        <w:pStyle w:val="Addressee"/>
        <w:bidi w:val="0"/>
      </w:pPr>
      <w:r>
        <w:rPr>
          <w:rFonts w:cs="Arial Unicode MS" w:eastAsia="Arial Unicode MS"/>
          <w:rtl w:val="0"/>
          <w:lang w:val="en-US"/>
        </w:rPr>
        <w:t xml:space="preserve">City/State/Zip Code: </w:t>
      </w:r>
      <w:r>
        <w:rPr>
          <w:rFonts w:cs="Arial Unicode MS" w:eastAsia="Arial Unicode MS"/>
          <w:rtl w:val="0"/>
          <w:lang w:val="en-US"/>
        </w:rPr>
        <w:t>_________________________________________________</w:t>
      </w:r>
      <w:r>
        <w:rPr>
          <w:rFonts w:cs="Arial Unicode MS" w:eastAsia="Arial Unicode MS"/>
          <w:rtl w:val="0"/>
          <w:lang w:val="en-US"/>
        </w:rPr>
        <w:t>_______________________</w:t>
      </w:r>
    </w:p>
    <w:p>
      <w:pPr>
        <w:pStyle w:val="Addressee"/>
        <w:bidi w:val="0"/>
      </w:pPr>
      <w:r>
        <w:rPr>
          <w:rFonts w:cs="Arial Unicode MS" w:eastAsia="Arial Unicode MS"/>
          <w:rtl w:val="0"/>
          <w:lang w:val="en-US"/>
        </w:rPr>
        <w:t>Phone ________________________</w:t>
      </w:r>
      <w:r>
        <w:rPr>
          <w:rFonts w:cs="Arial Unicode MS" w:eastAsia="Arial Unicode MS"/>
          <w:rtl w:val="0"/>
          <w:lang w:val="en-US"/>
        </w:rPr>
        <w:t>_________________________________________________________________</w:t>
      </w:r>
      <w:r>
        <w:rPr>
          <w:rFonts w:cs="Arial Unicode MS" w:eastAsia="Arial Unicode MS"/>
          <w:rtl w:val="0"/>
        </w:rPr>
        <w:t xml:space="preserve"> </w:t>
      </w:r>
    </w:p>
    <w:p>
      <w:pPr>
        <w:pStyle w:val="Addressee"/>
        <w:bidi w:val="0"/>
      </w:pPr>
      <w:r>
        <w:rPr>
          <w:rFonts w:cs="Arial Unicode MS" w:eastAsia="Arial Unicode MS"/>
          <w:rtl w:val="0"/>
          <w:lang w:val="en-US"/>
        </w:rPr>
        <w:t>Cell Pone _____________________</w:t>
      </w:r>
      <w:r>
        <w:rPr>
          <w:rFonts w:cs="Arial Unicode MS" w:eastAsia="Arial Unicode MS"/>
          <w:rtl w:val="0"/>
          <w:lang w:val="en-US"/>
        </w:rPr>
        <w:t>________________________________________________________________</w:t>
      </w:r>
      <w:r>
        <w:rPr>
          <w:rFonts w:cs="Arial Unicode MS" w:eastAsia="Arial Unicode MS"/>
          <w:rtl w:val="0"/>
        </w:rPr>
        <w:t xml:space="preserve"> </w:t>
      </w:r>
    </w:p>
    <w:p>
      <w:pPr>
        <w:pStyle w:val="Addressee"/>
        <w:bidi w:val="0"/>
      </w:pPr>
      <w:r>
        <w:rPr>
          <w:rFonts w:cs="Arial Unicode MS" w:eastAsia="Arial Unicode MS"/>
          <w:rtl w:val="0"/>
          <w:lang w:val="en-US"/>
        </w:rPr>
        <w:t>Fax __________________________</w:t>
      </w:r>
      <w:r>
        <w:rPr>
          <w:rFonts w:cs="Arial Unicode MS" w:eastAsia="Arial Unicode MS"/>
          <w:rtl w:val="0"/>
          <w:lang w:val="en-US"/>
        </w:rPr>
        <w:t>__________________________________________________________________</w:t>
      </w:r>
    </w:p>
    <w:p>
      <w:pPr>
        <w:pStyle w:val="Addressee"/>
        <w:bidi w:val="0"/>
      </w:pPr>
      <w:r>
        <w:rPr>
          <w:rFonts w:cs="Arial Unicode MS" w:eastAsia="Arial Unicode MS"/>
          <w:rtl w:val="0"/>
          <w:lang w:val="en-US"/>
        </w:rPr>
        <w:t xml:space="preserve"> Email _________________________</w:t>
      </w:r>
      <w:r>
        <w:rPr>
          <w:rFonts w:cs="Arial Unicode MS" w:eastAsia="Arial Unicode MS"/>
          <w:rtl w:val="0"/>
          <w:lang w:val="en-US"/>
        </w:rPr>
        <w:t>________________________________________________________________</w:t>
      </w:r>
    </w:p>
    <w:p>
      <w:pPr>
        <w:pStyle w:val="Sender Information"/>
        <w:bidi w:val="0"/>
      </w:pPr>
      <w:r>
        <w:rPr>
          <w:rtl w:val="0"/>
        </w:rPr>
        <w:t>HANDLING CONTRACT</w:t>
      </w:r>
    </w:p>
    <w:p>
      <w:pPr>
        <w:pStyle w:val="Sender Information"/>
        <w:bidi w:val="0"/>
      </w:pPr>
      <w:r>
        <w:rPr>
          <w:rtl w:val="0"/>
          <w:lang w:val="en-US"/>
        </w:rPr>
        <w:t xml:space="preserve"> This agreement is made this </w:t>
      </w:r>
      <w:r>
        <w:rPr>
          <w:rtl w:val="0"/>
          <w:lang w:val="en-US"/>
        </w:rPr>
        <w:t>_______</w:t>
      </w:r>
      <w:r>
        <w:rPr>
          <w:rtl w:val="0"/>
          <w:lang w:val="en-US"/>
        </w:rPr>
        <w:t xml:space="preserve">___ day of </w:t>
      </w:r>
      <w:r>
        <w:rPr>
          <w:rtl w:val="0"/>
          <w:lang w:val="en-US"/>
        </w:rPr>
        <w:t>______________</w:t>
      </w:r>
      <w:r>
        <w:rPr>
          <w:rtl w:val="0"/>
          <w:lang w:val="en-US"/>
        </w:rPr>
        <w:t>____________, 20__</w:t>
      </w:r>
    </w:p>
    <w:p>
      <w:pPr>
        <w:pStyle w:val="Addressee"/>
        <w:bidi w:val="0"/>
      </w:pPr>
      <w:r>
        <w:rPr>
          <w:rFonts w:cs="Arial Unicode MS" w:eastAsia="Arial Unicode MS"/>
          <w:rtl w:val="0"/>
          <w:lang w:val="en-US"/>
        </w:rPr>
        <w:t xml:space="preserve">Between </w:t>
      </w:r>
      <w:r>
        <w:rPr>
          <w:rFonts w:cs="Arial Unicode MS" w:eastAsia="Arial Unicode MS"/>
          <w:rtl w:val="0"/>
          <w:lang w:val="en-US"/>
        </w:rPr>
        <w:t>Cherish VanderVoord</w:t>
      </w:r>
      <w:r>
        <w:rPr>
          <w:rFonts w:cs="Arial Unicode MS" w:eastAsia="Arial Unicode MS"/>
          <w:rtl w:val="0"/>
        </w:rPr>
        <w:t>,</w:t>
      </w:r>
    </w:p>
    <w:p>
      <w:pPr>
        <w:pStyle w:val="Addressee"/>
        <w:bidi w:val="0"/>
      </w:pPr>
      <w:r>
        <w:rPr>
          <w:rFonts w:cs="Arial Unicode MS" w:eastAsia="Arial Unicode MS"/>
          <w:rtl w:val="0"/>
          <w:lang w:val="de-DE"/>
        </w:rPr>
        <w:t>Hereinafter referred</w:t>
      </w:r>
      <w:r>
        <w:rPr>
          <w:rFonts w:cs="Arial Unicode MS" w:eastAsia="Arial Unicode MS"/>
          <w:rtl w:val="0"/>
          <w:lang w:val="en-US"/>
        </w:rPr>
        <w:t xml:space="preserve"> as </w:t>
      </w:r>
      <w:r>
        <w:rPr>
          <w:rFonts w:cs="Arial Unicode MS" w:eastAsia="Arial Unicode MS"/>
          <w:rtl w:val="0"/>
        </w:rPr>
        <w:t>-Handler</w:t>
      </w:r>
    </w:p>
    <w:p>
      <w:pPr>
        <w:pStyle w:val="Addressee"/>
        <w:bidi w:val="0"/>
      </w:pPr>
      <w:r>
        <w:rPr>
          <w:rFonts w:cs="Arial Unicode MS" w:eastAsia="Arial Unicode MS"/>
          <w:rtl w:val="0"/>
        </w:rPr>
        <w:t>and</w:t>
      </w:r>
      <w:r>
        <w:rPr>
          <w:rFonts w:cs="Arial Unicode MS" w:eastAsia="Arial Unicode MS"/>
          <w:rtl w:val="0"/>
          <w:lang w:val="en-US"/>
        </w:rPr>
        <w:t xml:space="preserve"> </w:t>
      </w:r>
      <w:r>
        <w:rPr>
          <w:rFonts w:cs="Arial Unicode MS" w:eastAsia="Arial Unicode MS"/>
          <w:rtl w:val="0"/>
          <w:lang w:val="en-US"/>
        </w:rPr>
        <w:t>___________________</w:t>
      </w:r>
      <w: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page">
                  <wp:posOffset>723900</wp:posOffset>
                </wp:positionH>
                <wp:positionV relativeFrom="page">
                  <wp:posOffset>9067800</wp:posOffset>
                </wp:positionV>
                <wp:extent cx="6324943" cy="762000"/>
                <wp:effectExtent l="0" t="0" r="0" b="0"/>
                <wp:wrapTopAndBottom distT="152400" distB="152400"/>
                <wp:docPr id="1073741828" name="officeArt object" descr="Group"/>
                <wp:cNvGraphicFramePr/>
                <a:graphic xmlns:a="http://schemas.openxmlformats.org/drawingml/2006/main">
                  <a:graphicData uri="http://schemas.microsoft.com/office/word/2010/wordprocessingGroup">
                    <wpg:wgp>
                      <wpg:cNvGrpSpPr/>
                      <wpg:grpSpPr>
                        <a:xfrm>
                          <a:off x="0" y="0"/>
                          <a:ext cx="6324943" cy="762000"/>
                          <a:chOff x="0" y="0"/>
                          <a:chExt cx="6324942" cy="762000"/>
                        </a:xfrm>
                      </wpg:grpSpPr>
                      <wps:wsp>
                        <wps:cNvPr id="1073741826" name="Line"/>
                        <wps:cNvSpPr/>
                        <wps:spPr>
                          <a:xfrm>
                            <a:off x="317654" y="372587"/>
                            <a:ext cx="5689716" cy="1"/>
                          </a:xfrm>
                          <a:prstGeom prst="line">
                            <a:avLst/>
                          </a:prstGeom>
                          <a:noFill/>
                          <a:ln w="38100" cap="flat">
                            <a:solidFill>
                              <a:srgbClr val="C6CB00"/>
                            </a:solidFill>
                            <a:prstDash val="solid"/>
                            <a:miter lim="400000"/>
                          </a:ln>
                          <a:effectLst/>
                        </wps:spPr>
                        <wps:bodyPr/>
                      </wps:wsp>
                      <wps:wsp>
                        <wps:cNvPr id="1073741827" name="contract page 1 of 5…"/>
                        <wps:cNvSpPr txBox="1"/>
                        <wps:spPr>
                          <a:xfrm>
                            <a:off x="0" y="0"/>
                            <a:ext cx="6324943" cy="762000"/>
                          </a:xfrm>
                          <a:prstGeom prst="rect">
                            <a:avLst/>
                          </a:prstGeom>
                          <a:noFill/>
                          <a:ln w="12700" cap="flat">
                            <a:noFill/>
                            <a:miter lim="400000"/>
                          </a:ln>
                          <a:effectLst/>
                        </wps:spPr>
                        <wps:txbx>
                          <w:txbxContent>
                            <w:p>
                              <w:pPr>
                                <w:pStyle w:val="Contact Information"/>
                                <w:bidi w:val="0"/>
                              </w:pPr>
                              <w:r>
                                <w:rPr>
                                  <w:rtl w:val="0"/>
                                  <w:lang w:val="en-US"/>
                                </w:rPr>
                                <w:t>contract page 1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wps:txbx>
                        <wps:bodyPr wrap="square" lIns="50800" tIns="50800" rIns="50800" bIns="50800" numCol="1" anchor="t">
                          <a:noAutofit/>
                        </wps:bodyPr>
                      </wps:wsp>
                    </wpg:wgp>
                  </a:graphicData>
                </a:graphic>
              </wp:anchor>
            </w:drawing>
          </mc:Choice>
          <mc:Fallback>
            <w:pict>
              <v:group id="_x0000_s1027" style="visibility:visible;position:absolute;margin-left:57.0pt;margin-top:714.0pt;width:498.0pt;height:60.0pt;z-index:251660288;mso-position-horizontal:absolute;mso-position-horizontal-relative:page;mso-position-vertical:absolute;mso-position-vertical-relative:page;mso-wrap-distance-left:12.0pt;mso-wrap-distance-top:12.0pt;mso-wrap-distance-right:12.0pt;mso-wrap-distance-bottom:12.0pt;" coordorigin="0,0" coordsize="6324943,762000">
                <w10:wrap type="topAndBottom" side="bothSides" anchorx="page" anchory="page"/>
                <v:line id="_x0000_s1028" style="position:absolute;left:317654;top:372588;width:5689715;height:0;">
                  <v:fill on="f"/>
                  <v:stroke filltype="solid" color="#C6CB00" opacity="100.0%" weight="3.0pt" dashstyle="solid" endcap="flat" miterlimit="400.0%" joinstyle="miter" linestyle="single" startarrow="none" startarrowwidth="medium" startarrowlength="medium" endarrow="none" endarrowwidth="medium" endarrowlength="medium"/>
                </v:line>
                <v:shape id="_x0000_s1029" type="#_x0000_t202" style="position:absolute;left:0;top:0;width:6324943;height:762000;">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lang w:val="en-US"/>
                          </w:rPr>
                          <w:t>contract page 1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v:textbox>
                </v:shape>
              </v:group>
            </w:pict>
          </mc:Fallback>
        </mc:AlternateContent>
      </w:r>
      <w:r>
        <w:rPr>
          <w:rFonts w:cs="Arial Unicode MS" w:eastAsia="Arial Unicode MS"/>
          <w:rtl w:val="0"/>
          <w:lang w:val="en-US"/>
        </w:rPr>
        <w:t>________</w:t>
      </w:r>
      <w:r>
        <w:rPr>
          <w:rFonts w:cs="Arial Unicode MS" w:eastAsia="Arial Unicode MS"/>
          <w:rtl w:val="0"/>
          <w:lang w:val="en-US"/>
        </w:rPr>
        <w:t>________________________________________________</w:t>
      </w:r>
    </w:p>
    <w:p>
      <w:pPr>
        <w:pStyle w:val="Addressee"/>
        <w:bidi w:val="0"/>
      </w:pPr>
      <w:r>
        <w:rPr>
          <w:rFonts w:cs="Arial Unicode MS" w:eastAsia="Arial Unicode MS"/>
          <w:rtl w:val="0"/>
          <w:lang w:val="en-US"/>
        </w:rPr>
        <w:t xml:space="preserve">Hereinafter referred to as --Owner </w:t>
      </w:r>
    </w:p>
    <w:p>
      <w:pPr>
        <w:pStyle w:val="Addressee"/>
        <w:bidi w:val="0"/>
      </w:pPr>
      <w:r>
        <w:rPr>
          <w:rFonts w:cs="Arial Unicode MS" w:eastAsia="Arial Unicode MS"/>
          <w:rtl w:val="0"/>
          <w:lang w:val="en-US"/>
        </w:rPr>
        <w:t>1. PURPOSE OF AGREEMENT. The purpose of this agreement is to state the duties and obligations of Handler and Owner, respectively, concerning the placing of the below named dog with Handler to be shown at dog shows licensed, sanctioned, or recognized by the American Kennel Club, or at any specialty show, match, or other activity which Owner may designate.</w:t>
      </w:r>
    </w:p>
    <w:p>
      <w:pPr>
        <w:pStyle w:val="Addressee"/>
        <w:bidi w:val="0"/>
      </w:pPr>
      <w:r>
        <w:rPr>
          <w:rFonts w:cs="Arial Unicode MS" w:eastAsia="Arial Unicode MS"/>
          <w:rtl w:val="0"/>
          <w:lang w:val="en-US"/>
        </w:rPr>
        <w:t xml:space="preserve">2. TERM OF AGREEMENT. This agreement shall continue in force until such time as it is terminated in writing by either party. In event either party chooses to terminate this agreement, written notification shall be made to the </w:t>
      </w:r>
      <w:r>
        <w:rPr>
          <w:rFonts w:cs="Arial Unicode MS" w:eastAsia="Arial Unicode MS"/>
          <w:rtl w:val="0"/>
          <w:lang w:val="en-US"/>
        </w:rPr>
        <w:t>above</w:t>
      </w:r>
      <w:r>
        <w:rPr>
          <w:rFonts w:cs="Arial Unicode MS" w:eastAsia="Arial Unicode MS"/>
          <w:rtl w:val="0"/>
          <w:lang w:val="en-US"/>
        </w:rPr>
        <w:t xml:space="preserve"> addresses:</w:t>
      </w:r>
    </w:p>
    <w:p>
      <w:pPr>
        <w:pStyle w:val="Addressee"/>
        <w:bidi w:val="0"/>
      </w:pPr>
      <w:r>
        <w:rPr>
          <w:rFonts w:cs="Arial Unicode MS" w:eastAsia="Arial Unicode MS"/>
          <w:rtl w:val="0"/>
          <w:lang w:val="en-US"/>
        </w:rPr>
        <w:t xml:space="preserve"> 3. SUBJECT OF AGREEMENT. The dog which is the subject of this agreement is fully described below. The Owner affirms that the information provided is true and correct, and holds harmless Handler for any damages which may result to the dog, to Handler, to Owner, or to third parties from inaccurate information being provided herein:</w:t>
      </w:r>
    </w:p>
    <w:p>
      <w:pPr>
        <w:pStyle w:val="Addressee"/>
        <w:bidi w:val="0"/>
      </w:pPr>
      <w:r>
        <w:rPr>
          <w:rFonts w:cs="Arial Unicode MS" w:eastAsia="Arial Unicode MS"/>
          <w:rtl w:val="0"/>
          <w:lang w:val="de-DE"/>
        </w:rPr>
        <w:t>A. REGISTRATION INFORMATION ABOUT THE DOG</w:t>
      </w:r>
    </w:p>
    <w:p>
      <w:pPr>
        <w:pStyle w:val="Addressee"/>
        <w:bidi w:val="0"/>
      </w:pPr>
      <w:r>
        <w:rPr>
          <w:rFonts w:cs="Arial Unicode MS" w:eastAsia="Arial Unicode MS"/>
          <w:rtl w:val="0"/>
          <w:lang w:val="en-US"/>
        </w:rPr>
        <w:t xml:space="preserve">Breed _____________________________________ Variety______________ Sex ___________________ </w:t>
      </w:r>
    </w:p>
    <w:p>
      <w:pPr>
        <w:pStyle w:val="Addressee"/>
        <w:bidi w:val="0"/>
      </w:pPr>
      <w:r>
        <w:rPr>
          <w:rFonts w:cs="Arial Unicode MS" w:eastAsia="Arial Unicode MS"/>
          <w:rtl w:val="0"/>
          <w:lang w:val="en-US"/>
        </w:rPr>
        <w:t>Call Name _______________________________</w:t>
      </w:r>
    </w:p>
    <w:p>
      <w:pPr>
        <w:pStyle w:val="Addressee"/>
        <w:bidi w:val="0"/>
      </w:pPr>
      <w:r>
        <w:rPr>
          <w:rFonts w:cs="Arial Unicode MS" w:eastAsia="Arial Unicode MS"/>
          <w:rtl w:val="0"/>
          <w:lang w:val="en-US"/>
        </w:rPr>
        <w:t>Full Registered Name _____________________________________________ AKC# ____________________</w:t>
      </w:r>
    </w:p>
    <w:p>
      <w:pPr>
        <w:pStyle w:val="Addressee"/>
        <w:bidi w:val="0"/>
      </w:pPr>
      <w:r>
        <w:rPr>
          <w:rFonts w:cs="Arial Unicode MS" w:eastAsia="Arial Unicode MS"/>
          <w:rtl w:val="0"/>
          <w:lang w:val="en-US"/>
        </w:rPr>
        <w:t xml:space="preserve">Date of Birth ______________ USA _______ </w:t>
      </w:r>
    </w:p>
    <w:p>
      <w:pPr>
        <w:pStyle w:val="Addressee"/>
        <w:bidi w:val="0"/>
      </w:pPr>
      <w:r>
        <w:rPr>
          <w:rFonts w:cs="Arial Unicode MS" w:eastAsia="Arial Unicode MS"/>
          <w:rtl w:val="0"/>
          <w:lang w:val="en-US"/>
        </w:rPr>
        <w:t xml:space="preserve">Breeder ________________________________________________________ </w:t>
      </w:r>
    </w:p>
    <w:p>
      <w:pPr>
        <w:pStyle w:val="Addressee"/>
        <w:bidi w:val="0"/>
      </w:pPr>
      <w:r>
        <w:rPr>
          <w:rFonts w:cs="Arial Unicode MS" w:eastAsia="Arial Unicode MS"/>
          <w:rtl w:val="0"/>
          <w:lang w:val="en-US"/>
        </w:rPr>
        <w:t>Sire ___________________________________________________________</w:t>
      </w:r>
    </w:p>
    <w:p>
      <w:pPr>
        <w:pStyle w:val="Addressee"/>
        <w:bidi w:val="0"/>
      </w:pPr>
      <w:r>
        <w:rPr>
          <w:rFonts w:cs="Arial Unicode MS" w:eastAsia="Arial Unicode MS"/>
          <w:rtl w:val="0"/>
          <w:lang w:val="en-US"/>
        </w:rPr>
        <w:t xml:space="preserve">Dam ___________________________________________________________ </w:t>
      </w:r>
    </w:p>
    <w:p>
      <w:pPr>
        <w:pStyle w:val="Addressee"/>
        <w:bidi w:val="0"/>
      </w:pPr>
      <w:r>
        <w:rPr>
          <w:rFonts w:cs="Arial Unicode MS" w:eastAsia="Arial Unicode MS"/>
          <w:rtl w:val="0"/>
          <w:lang w:val="de-DE"/>
        </w:rPr>
        <w:t xml:space="preserve">THE ABOVE-DESCRIBED DOG IS REFERRED TO HERIN AS </w:t>
      </w:r>
      <w:r>
        <w:rPr>
          <w:rFonts w:cs="Arial Unicode MS" w:eastAsia="Arial Unicode MS" w:hint="default"/>
          <w:rtl w:val="1"/>
          <w:lang w:val="ar-SA" w:bidi="ar-SA"/>
        </w:rPr>
        <w:t>“</w:t>
      </w:r>
      <w:r>
        <w:rPr>
          <w:rFonts w:cs="Arial Unicode MS" w:eastAsia="Arial Unicode MS"/>
          <w:rtl w:val="0"/>
          <w:lang w:val="de-DE"/>
        </w:rPr>
        <w:t>THE DOG</w:t>
      </w:r>
      <w:r>
        <w:rPr>
          <w:rFonts w:cs="Arial Unicode MS" w:eastAsia="Arial Unicode MS" w:hint="default"/>
          <w:rtl w:val="0"/>
        </w:rPr>
        <w:t>”</w:t>
      </w:r>
      <w:r>
        <w:rPr>
          <w:rFonts w:cs="Arial Unicode MS" w:eastAsia="Arial Unicode MS"/>
          <w:rtl w:val="0"/>
        </w:rPr>
        <w:t>.</w:t>
      </w:r>
    </w:p>
    <w:p>
      <w:pPr>
        <w:pStyle w:val="Addressee"/>
        <w:bidi w:val="0"/>
      </w:pPr>
      <w:r>
        <w:rPr>
          <w:rFonts w:cs="Arial Unicode MS" w:eastAsia="Arial Unicode MS"/>
          <w:rtl w:val="0"/>
          <w:lang w:val="de-DE"/>
        </w:rPr>
        <w:t>B.HEALTH INFORMATION ABOUT THE DOG</w:t>
      </w:r>
    </w:p>
    <w:p>
      <w:pPr>
        <w:pStyle w:val="Addressee"/>
        <w:bidi w:val="0"/>
      </w:pPr>
      <w:r>
        <w:rPr>
          <w:rFonts w:cs="Arial Unicode MS" w:eastAsia="Arial Unicode MS"/>
          <w:rtl w:val="0"/>
          <w:lang w:val="en-US"/>
        </w:rPr>
        <w:t xml:space="preserve">Regular Diet ________________________________________________ </w:t>
      </w:r>
    </w:p>
    <w:p>
      <w:pPr>
        <w:pStyle w:val="Addressee"/>
        <w:bidi w:val="0"/>
      </w:pPr>
      <w:r>
        <w:rPr>
          <w:rFonts w:cs="Arial Unicode MS" w:eastAsia="Arial Unicode MS"/>
          <w:rtl w:val="0"/>
          <w:lang w:val="en-US"/>
        </w:rPr>
        <w:t xml:space="preserve">Chronic Illnesses ____________________________________________ </w:t>
      </w:r>
    </w:p>
    <w:p>
      <w:pPr>
        <w:pStyle w:val="Addressee"/>
        <w:bidi w:val="0"/>
      </w:pPr>
      <w:r>
        <w:rPr>
          <w:rFonts w:cs="Arial Unicode MS" w:eastAsia="Arial Unicode MS"/>
          <w:rtl w:val="0"/>
          <w:lang w:val="en-US"/>
        </w:rPr>
        <w:t>Date of Last Heartworm Test___________________________________ If the Dog is on regular heartworm preventative, state the brand name (for example, Heartgard or Interceptor) ___________________________</w:t>
      </w:r>
    </w:p>
    <w:p>
      <w:pPr>
        <w:pStyle w:val="Addressee"/>
        <w:bidi w:val="0"/>
      </w:pPr>
      <w:r>
        <w:rPr>
          <w:rFonts w:cs="Arial Unicode MS" w:eastAsia="Arial Unicode MS"/>
          <w:rtl w:val="0"/>
          <w:lang w:val="en-US"/>
        </w:rPr>
        <w:t xml:space="preserve"> Name, Address, and Telephone Number of Veterinarian</w:t>
      </w:r>
    </w:p>
    <w:p>
      <w:pPr>
        <w:pStyle w:val="Addressee"/>
        <w:bidi w:val="0"/>
      </w:pPr>
      <w:r>
        <w:rPr>
          <w:rFonts w:cs="Arial Unicode MS" w:eastAsia="Arial Unicode MS"/>
          <w:rtl w:val="0"/>
          <w:lang w:val="en-US"/>
        </w:rPr>
        <w:t>______________________________________________________________________________________________________</w:t>
      </w:r>
      <w:r>
        <w:rPr>
          <w:rFonts w:cs="Arial Unicode MS" w:eastAsia="Arial Unicode MS"/>
          <w:rtl w:val="0"/>
          <w:lang w:val="en-US"/>
        </w:rPr>
        <w:t>____________________________________________________________________________________________________________</w:t>
      </w:r>
    </w:p>
    <w:p>
      <w:pPr>
        <w:pStyle w:val="Addressee"/>
        <w:bidi w:val="0"/>
      </w:pPr>
      <w:r>
        <w:rPr>
          <w:rFonts w:cs="Arial Unicode MS" w:eastAsia="Arial Unicode MS"/>
          <w:rtl w:val="0"/>
          <w:lang w:val="en-US"/>
        </w:rPr>
        <w:t>C</w:t>
      </w:r>
      <w:r>
        <w:rPr>
          <w:rFonts w:cs="Arial Unicode MS" w:eastAsia="Arial Unicode MS"/>
          <w:rtl w:val="0"/>
          <w:lang w:val="de-DE"/>
        </w:rPr>
        <w:t>. OWNERS</w:t>
      </w:r>
      <w:r>
        <mc:AlternateContent>
          <mc:Choice Requires="wpg">
            <w:drawing xmlns:a="http://schemas.openxmlformats.org/drawingml/2006/main">
              <wp:anchor distT="152400" distB="152400" distL="152400" distR="152400" simplePos="0" relativeHeight="251662336" behindDoc="0" locked="0" layoutInCell="1" allowOverlap="1">
                <wp:simplePos x="0" y="0"/>
                <wp:positionH relativeFrom="page">
                  <wp:posOffset>723900</wp:posOffset>
                </wp:positionH>
                <wp:positionV relativeFrom="page">
                  <wp:posOffset>9067800</wp:posOffset>
                </wp:positionV>
                <wp:extent cx="6324943" cy="762000"/>
                <wp:effectExtent l="0" t="0" r="0" b="0"/>
                <wp:wrapTopAndBottom distT="152400" distB="152400"/>
                <wp:docPr id="1073741831" name="officeArt object" descr="Group"/>
                <wp:cNvGraphicFramePr/>
                <a:graphic xmlns:a="http://schemas.openxmlformats.org/drawingml/2006/main">
                  <a:graphicData uri="http://schemas.microsoft.com/office/word/2010/wordprocessingGroup">
                    <wpg:wgp>
                      <wpg:cNvGrpSpPr/>
                      <wpg:grpSpPr>
                        <a:xfrm>
                          <a:off x="0" y="0"/>
                          <a:ext cx="6324943" cy="762000"/>
                          <a:chOff x="0" y="0"/>
                          <a:chExt cx="6324942" cy="762000"/>
                        </a:xfrm>
                      </wpg:grpSpPr>
                      <wps:wsp>
                        <wps:cNvPr id="1073741829" name="Line"/>
                        <wps:cNvSpPr/>
                        <wps:spPr>
                          <a:xfrm>
                            <a:off x="317654" y="372587"/>
                            <a:ext cx="5689716" cy="1"/>
                          </a:xfrm>
                          <a:prstGeom prst="line">
                            <a:avLst/>
                          </a:prstGeom>
                          <a:noFill/>
                          <a:ln w="38100" cap="flat">
                            <a:solidFill>
                              <a:srgbClr val="C6CB00"/>
                            </a:solidFill>
                            <a:prstDash val="solid"/>
                            <a:miter lim="400000"/>
                          </a:ln>
                          <a:effectLst/>
                        </wps:spPr>
                        <wps:bodyPr/>
                      </wps:wsp>
                      <wps:wsp>
                        <wps:cNvPr id="1073741830" name="contract page 2 of 5…"/>
                        <wps:cNvSpPr txBox="1"/>
                        <wps:spPr>
                          <a:xfrm>
                            <a:off x="0" y="0"/>
                            <a:ext cx="6324943" cy="762000"/>
                          </a:xfrm>
                          <a:prstGeom prst="rect">
                            <a:avLst/>
                          </a:prstGeom>
                          <a:noFill/>
                          <a:ln w="12700" cap="flat">
                            <a:noFill/>
                            <a:miter lim="400000"/>
                          </a:ln>
                          <a:effectLst/>
                        </wps:spPr>
                        <wps:txbx>
                          <w:txbxContent>
                            <w:p>
                              <w:pPr>
                                <w:pStyle w:val="Contact Information"/>
                                <w:bidi w:val="0"/>
                              </w:pPr>
                              <w:r>
                                <w:rPr>
                                  <w:rtl w:val="0"/>
                                  <w:lang w:val="en-US"/>
                                </w:rPr>
                                <w:t>contract page 2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wps:txbx>
                        <wps:bodyPr wrap="square" lIns="50800" tIns="50800" rIns="50800" bIns="50800" numCol="1" anchor="t">
                          <a:noAutofit/>
                        </wps:bodyPr>
                      </wps:wsp>
                    </wpg:wgp>
                  </a:graphicData>
                </a:graphic>
              </wp:anchor>
            </w:drawing>
          </mc:Choice>
          <mc:Fallback>
            <w:pict>
              <v:group id="_x0000_s1030" style="visibility:visible;position:absolute;margin-left:57.0pt;margin-top:714.0pt;width:498.0pt;height:60.0pt;z-index:251662336;mso-position-horizontal:absolute;mso-position-horizontal-relative:page;mso-position-vertical:absolute;mso-position-vertical-relative:page;mso-wrap-distance-left:12.0pt;mso-wrap-distance-top:12.0pt;mso-wrap-distance-right:12.0pt;mso-wrap-distance-bottom:12.0pt;" coordorigin="0,0" coordsize="6324943,762000">
                <w10:wrap type="topAndBottom" side="bothSides" anchorx="page" anchory="page"/>
                <v:line id="_x0000_s1031" style="position:absolute;left:317654;top:372588;width:5689715;height:0;">
                  <v:fill on="f"/>
                  <v:stroke filltype="solid" color="#C6CB00" opacity="100.0%" weight="3.0pt" dashstyle="solid" endcap="flat" miterlimit="400.0%" joinstyle="miter" linestyle="single" startarrow="none" startarrowwidth="medium" startarrowlength="medium" endarrow="none" endarrowwidth="medium" endarrowlength="medium"/>
                </v:line>
                <v:shape id="_x0000_s1032" type="#_x0000_t202" style="position:absolute;left:0;top:0;width:6324943;height:762000;">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lang w:val="en-US"/>
                          </w:rPr>
                          <w:t>contract page 2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v:textbox>
                </v:shape>
              </v:group>
            </w:pict>
          </mc:Fallback>
        </mc:AlternateContent>
      </w:r>
      <w:r>
        <w:rPr>
          <w:rFonts w:cs="Arial Unicode MS" w:eastAsia="Arial Unicode MS"/>
          <w:rtl w:val="0"/>
          <w:lang w:val="de-DE"/>
        </w:rPr>
        <w:t>HIP INFORMATION ABOUT THE DOG</w:t>
      </w:r>
    </w:p>
    <w:p>
      <w:pPr>
        <w:pStyle w:val="Addressee"/>
        <w:bidi w:val="0"/>
      </w:pPr>
      <w:r>
        <w:rPr>
          <w:rFonts w:cs="Arial Unicode MS" w:eastAsia="Arial Unicode MS"/>
          <w:rtl w:val="0"/>
          <w:lang w:val="en-US"/>
        </w:rPr>
        <w:t xml:space="preserve">Name of Owner(s) of the Dog ________________________________________________________________________________________ </w:t>
      </w:r>
    </w:p>
    <w:p>
      <w:pPr>
        <w:pStyle w:val="Addressee"/>
        <w:bidi w:val="0"/>
      </w:pPr>
      <w:r>
        <w:rPr>
          <w:rFonts w:cs="Arial Unicode MS" w:eastAsia="Arial Unicode MS"/>
          <w:rtl w:val="0"/>
          <w:lang w:val="en-US"/>
        </w:rPr>
        <w:t>Street Address _____________________________________________ City ______________________</w:t>
      </w:r>
    </w:p>
    <w:p>
      <w:pPr>
        <w:pStyle w:val="Addressee"/>
        <w:bidi w:val="0"/>
      </w:pPr>
      <w:r>
        <w:rPr>
          <w:rFonts w:cs="Arial Unicode MS" w:eastAsia="Arial Unicode MS"/>
          <w:rtl w:val="0"/>
          <w:lang w:val="en-US"/>
        </w:rPr>
        <w:t xml:space="preserve"> State _______ Zip _______________ Home Telephone ___________________________________________ Work Telephone ___________________________________________ </w:t>
      </w:r>
    </w:p>
    <w:p>
      <w:pPr>
        <w:pStyle w:val="Addressee"/>
        <w:bidi w:val="0"/>
      </w:pPr>
      <w:r>
        <w:rPr>
          <w:rFonts w:cs="Arial Unicode MS" w:eastAsia="Arial Unicode MS"/>
          <w:rtl w:val="0"/>
          <w:lang w:val="en-US"/>
        </w:rPr>
        <w:t>Email Address _____________________________________________</w:t>
      </w:r>
    </w:p>
    <w:p>
      <w:pPr>
        <w:pStyle w:val="Addressee"/>
        <w:bidi w:val="0"/>
      </w:pPr>
      <w:r>
        <w:rPr>
          <w:rFonts w:cs="Arial Unicode MS" w:eastAsia="Arial Unicode MS"/>
          <w:rtl w:val="0"/>
          <w:lang w:val="en-US"/>
        </w:rPr>
        <w:t>4. CERTIFICATION AND WARRANTY. Owner certifies and warrants that he/she is the actual owner of the Dog or the duly authorized agent of the actual owner.</w:t>
      </w:r>
    </w:p>
    <w:p>
      <w:pPr>
        <w:pStyle w:val="Addressee"/>
        <w:bidi w:val="0"/>
      </w:pPr>
      <w:r>
        <w:rPr>
          <w:rFonts w:cs="Arial Unicode MS" w:eastAsia="Arial Unicode MS"/>
          <w:rtl w:val="0"/>
          <w:lang w:val="en-US"/>
        </w:rPr>
        <w:t xml:space="preserve">5. AUTHORIZATION. Owner authorizes and empowers Handlers to take any action necessary to comply with such rules as may from time to time be issued by the American Kennel Club. Handler is further authorized to travel with the Dog to shows by any necessary means of transportation, except that in the event Handler, at Handler sole discretion, determines that flight by airplane is appropriate to attend a particular show or shows, it is agreed upon that Handler will not undertake such travel without separate written authority from Owner. </w:t>
      </w:r>
    </w:p>
    <w:p>
      <w:pPr>
        <w:pStyle w:val="Addressee"/>
        <w:bidi w:val="0"/>
      </w:pPr>
      <w:r>
        <w:rPr>
          <w:rFonts w:cs="Arial Unicode MS" w:eastAsia="Arial Unicode MS"/>
          <w:rtl w:val="0"/>
          <w:lang w:val="de-DE"/>
        </w:rPr>
        <w:t>6. INDEMNIFICATION AND HOLD HARMLESS. Owner hereby agrees</w:t>
      </w:r>
      <w:r>
        <w:rPr>
          <w:rFonts w:cs="Arial Unicode MS" w:eastAsia="Arial Unicode MS"/>
          <w:rtl w:val="0"/>
          <w:lang w:val="en-US"/>
        </w:rPr>
        <w:t xml:space="preserve"> </w:t>
      </w:r>
      <w:r>
        <w:rPr>
          <w:rFonts w:cs="Arial Unicode MS" w:eastAsia="Arial Unicode MS"/>
          <w:rtl w:val="0"/>
          <w:lang w:val="en-US"/>
        </w:rPr>
        <w:t>to indemnify and hold harmless Handler, from any and all liability for, or which may result from execution of entry forms, transportation or housing of the Dog, any injuries inflicted by the Dog on other animals, on Handler, on Owner, or on third parties, and any injuries which may be suffered by the Dog, including disability, disease, or death, from any cause, including but not limited to escape, running away, theft, fire, acts of God, injury inflicted by third person or other unavoidable causes. In the event of illness or injury to the Dog, a qualified veterinarian will be summoned. The Owner shall pay all costs required to care for the Dog and shall indemnify Handlers from any and all claims by any veterinarian summoned by the Handlers. It is the express intention of the parties to this agreement that Handler shall not be held liable to Owner or to any third party or parties, for any acts of the Dog, no matter the circumstances, and Owner personally agrees to be liable to Handler for any such liability Handlers may incur. Owner accepts responsibility for confirming points with the American Kennel Club and further agrees to hold harmless Handlers for any disagreement with the American Kennel Club on such points as recorded with them.</w:t>
      </w:r>
    </w:p>
    <w:p>
      <w:pPr>
        <w:pStyle w:val="Addressee"/>
        <w:bidi w:val="0"/>
      </w:pPr>
      <w:r>
        <w:rPr>
          <w:rFonts w:cs="Arial Unicode MS" w:eastAsia="Arial Unicode MS"/>
          <w:rtl w:val="0"/>
          <w:lang w:val="en-US"/>
        </w:rPr>
        <w:t>7. DUTIES OF HANDLER. Handler agree to exercise due and reasonable care and to keep the kennel premises sanitary and properly enclosed. The dog will be fed a daily diet, exercised and properly housed in clean, safe quarters. Handler agree</w:t>
      </w:r>
      <w:r>
        <w:rPr>
          <w:rFonts w:cs="Arial Unicode MS" w:eastAsia="Arial Unicode MS"/>
          <w:rtl w:val="0"/>
          <w:lang w:val="en-US"/>
        </w:rPr>
        <w:t>s</w:t>
      </w:r>
      <w:r>
        <w:rPr>
          <w:rFonts w:cs="Arial Unicode MS" w:eastAsia="Arial Unicode MS"/>
          <w:rtl w:val="0"/>
          <w:lang w:val="en-US"/>
        </w:rPr>
        <w:t xml:space="preserve"> to make a good faith, reasonable effort to handle the Dog personally at the shows for which entries have been made, and to exercise good faith in obtaining a substitute if Handler cannot personally handle the Dog. Owner acknowledges that Handler is responsible for showing dogs other than the Dog</w:t>
      </w:r>
      <w:r>
        <w:rPr>
          <w:rFonts w:cs="Arial Unicode MS" w:eastAsia="Arial Unicode MS"/>
          <w:rtl w:val="0"/>
          <w:lang w:val="en-US"/>
        </w:rPr>
        <w:t xml:space="preserve"> listed above</w:t>
      </w:r>
      <w:r>
        <w:rPr>
          <w:rFonts w:cs="Arial Unicode MS" w:eastAsia="Arial Unicode MS"/>
          <w:rtl w:val="0"/>
          <w:lang w:val="en-US"/>
        </w:rPr>
        <w:t>, that conflicts in scheduling do arise, and that on occasion Handler may not be able to personally handle the Dog</w:t>
      </w:r>
      <w:r>
        <w:rPr>
          <w:rFonts w:cs="Arial Unicode MS" w:eastAsia="Arial Unicode MS"/>
          <w:rtl w:val="0"/>
          <w:lang w:val="en-US"/>
        </w:rPr>
        <w:t xml:space="preserve"> listed above</w:t>
      </w:r>
      <w:r>
        <w:rPr>
          <w:rFonts w:cs="Arial Unicode MS" w:eastAsia="Arial Unicode MS"/>
          <w:rtl w:val="0"/>
          <w:lang w:val="en-US"/>
        </w:rPr>
        <w:t>, or may be unable to obtain a substitute handler for the Dog</w:t>
      </w:r>
      <w:r>
        <w:rPr>
          <w:rFonts w:cs="Arial Unicode MS" w:eastAsia="Arial Unicode MS"/>
          <w:rtl w:val="0"/>
          <w:lang w:val="en-US"/>
        </w:rPr>
        <w:t xml:space="preserve"> listed above</w:t>
      </w:r>
      <w:r>
        <w:rPr>
          <w:rFonts w:cs="Arial Unicode MS" w:eastAsia="Arial Unicode MS"/>
          <w:rtl w:val="0"/>
          <w:lang w:val="en-US"/>
        </w:rPr>
        <w:t>. Owner agrees that in the event of such a conflict, whether to show the Dog, and by whom the Dog will be shown, is in Handlers exclusive discretion.</w:t>
      </w:r>
      <w:r>
        <w:rPr>
          <w:rFonts w:cs="Arial Unicode MS" w:eastAsia="Arial Unicode MS"/>
          <w:rtl w:val="0"/>
          <w:lang w:val="en-US"/>
        </w:rPr>
        <w:t xml:space="preserve"> The handler agrees to also put the Dog</w:t>
      </w:r>
      <w:r>
        <w:rPr>
          <w:rFonts w:cs="Arial Unicode MS" w:eastAsia="Arial Unicode MS" w:hint="default"/>
          <w:rtl w:val="0"/>
          <w:lang w:val="en-US"/>
        </w:rPr>
        <w:t>’</w:t>
      </w:r>
      <w:r>
        <w:rPr>
          <w:rFonts w:cs="Arial Unicode MS" w:eastAsia="Arial Unicode MS"/>
          <w:rtl w:val="0"/>
          <w:lang w:val="en-US"/>
        </w:rPr>
        <w:t xml:space="preserve">s needs first, if the Dog is not feeling well, is scared, or for any other reason that it is not in the dogs best interest to be shown that day, the handler can make the decision to pull the Dog from the show for that day. </w:t>
      </w:r>
    </w:p>
    <w:p>
      <w:pPr>
        <w:pStyle w:val="Addressee"/>
        <w:bidi w:val="0"/>
      </w:pPr>
      <w:r>
        <w:rPr>
          <w:rFonts w:cs="Arial Unicode MS" w:eastAsia="Arial Unicode MS"/>
          <w:rtl w:val="0"/>
          <w:lang w:val="en-US"/>
        </w:rPr>
        <w:t>8. FEES. The Owner agrees to pay Handlers fees for services performed as specified on Schedule A. Handlers agree to submit an itemized bill for all expenses and fees then due and owing on a monthly basis. Owner agrees to pay these monthly bills in full within thirty (30) days after receipt. If the Handler</w:t>
      </w:r>
      <w:r>
        <w:rPr>
          <w:rFonts w:cs="Arial Unicode MS" w:eastAsia="Arial Unicode MS" w:hint="default"/>
          <w:rtl w:val="1"/>
        </w:rPr>
        <w:t>’</w:t>
      </w:r>
      <w:r>
        <w:rPr>
          <w:rFonts w:cs="Arial Unicode MS" w:eastAsia="Arial Unicode MS"/>
          <w:rtl w:val="0"/>
          <w:lang w:val="en-US"/>
        </w:rPr>
        <w:t>s bill is not paid by Owner within thirty (30) days after receipt, the amount of bill will bear interest at the rate of eighteen (18) percent per year until paid. Should Handlers incur costs of collection, Owner agrees to pay such costs, including a re</w:t>
      </w:r>
      <w: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page">
                  <wp:posOffset>723900</wp:posOffset>
                </wp:positionH>
                <wp:positionV relativeFrom="page">
                  <wp:posOffset>9067800</wp:posOffset>
                </wp:positionV>
                <wp:extent cx="6324943" cy="762000"/>
                <wp:effectExtent l="0" t="0" r="0" b="0"/>
                <wp:wrapTopAndBottom distT="152400" distB="152400"/>
                <wp:docPr id="1073741834" name="officeArt object" descr="Group"/>
                <wp:cNvGraphicFramePr/>
                <a:graphic xmlns:a="http://schemas.openxmlformats.org/drawingml/2006/main">
                  <a:graphicData uri="http://schemas.microsoft.com/office/word/2010/wordprocessingGroup">
                    <wpg:wgp>
                      <wpg:cNvGrpSpPr/>
                      <wpg:grpSpPr>
                        <a:xfrm>
                          <a:off x="0" y="0"/>
                          <a:ext cx="6324943" cy="762000"/>
                          <a:chOff x="0" y="0"/>
                          <a:chExt cx="6324942" cy="762000"/>
                        </a:xfrm>
                      </wpg:grpSpPr>
                      <wps:wsp>
                        <wps:cNvPr id="1073741832" name="Line"/>
                        <wps:cNvSpPr/>
                        <wps:spPr>
                          <a:xfrm>
                            <a:off x="317654" y="372587"/>
                            <a:ext cx="5689716" cy="1"/>
                          </a:xfrm>
                          <a:prstGeom prst="line">
                            <a:avLst/>
                          </a:prstGeom>
                          <a:noFill/>
                          <a:ln w="38100" cap="flat">
                            <a:solidFill>
                              <a:srgbClr val="C6CB00"/>
                            </a:solidFill>
                            <a:prstDash val="solid"/>
                            <a:miter lim="400000"/>
                          </a:ln>
                          <a:effectLst/>
                        </wps:spPr>
                        <wps:bodyPr/>
                      </wps:wsp>
                      <wps:wsp>
                        <wps:cNvPr id="1073741833" name="contract page 3 of 5…"/>
                        <wps:cNvSpPr txBox="1"/>
                        <wps:spPr>
                          <a:xfrm>
                            <a:off x="0" y="0"/>
                            <a:ext cx="6324943" cy="762000"/>
                          </a:xfrm>
                          <a:prstGeom prst="rect">
                            <a:avLst/>
                          </a:prstGeom>
                          <a:noFill/>
                          <a:ln w="12700" cap="flat">
                            <a:noFill/>
                            <a:miter lim="400000"/>
                          </a:ln>
                          <a:effectLst/>
                        </wps:spPr>
                        <wps:txbx>
                          <w:txbxContent>
                            <w:p>
                              <w:pPr>
                                <w:pStyle w:val="Contact Information"/>
                                <w:bidi w:val="0"/>
                              </w:pPr>
                              <w:r>
                                <w:rPr>
                                  <w:rtl w:val="0"/>
                                  <w:lang w:val="en-US"/>
                                </w:rPr>
                                <w:t>contract page 3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wps:txbx>
                        <wps:bodyPr wrap="square" lIns="50800" tIns="50800" rIns="50800" bIns="50800" numCol="1" anchor="t">
                          <a:noAutofit/>
                        </wps:bodyPr>
                      </wps:wsp>
                    </wpg:wgp>
                  </a:graphicData>
                </a:graphic>
              </wp:anchor>
            </w:drawing>
          </mc:Choice>
          <mc:Fallback>
            <w:pict>
              <v:group id="_x0000_s1033" style="visibility:visible;position:absolute;margin-left:57.0pt;margin-top:714.0pt;width:498.0pt;height:60.0pt;z-index:251661312;mso-position-horizontal:absolute;mso-position-horizontal-relative:page;mso-position-vertical:absolute;mso-position-vertical-relative:page;mso-wrap-distance-left:12.0pt;mso-wrap-distance-top:12.0pt;mso-wrap-distance-right:12.0pt;mso-wrap-distance-bottom:12.0pt;" coordorigin="0,0" coordsize="6324943,762000">
                <w10:wrap type="topAndBottom" side="bothSides" anchorx="page" anchory="page"/>
                <v:line id="_x0000_s1034" style="position:absolute;left:317654;top:372588;width:5689715;height:0;">
                  <v:fill on="f"/>
                  <v:stroke filltype="solid" color="#C6CB00" opacity="100.0%" weight="3.0pt" dashstyle="solid" endcap="flat" miterlimit="400.0%" joinstyle="miter" linestyle="single" startarrow="none" startarrowwidth="medium" startarrowlength="medium" endarrow="none" endarrowwidth="medium" endarrowlength="medium"/>
                </v:line>
                <v:shape id="_x0000_s1035" type="#_x0000_t202" style="position:absolute;left:0;top:0;width:6324943;height:762000;">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lang w:val="en-US"/>
                          </w:rPr>
                          <w:t>contract page 3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v:textbox>
                </v:shape>
              </v:group>
            </w:pict>
          </mc:Fallback>
        </mc:AlternateContent>
      </w:r>
      <w:r>
        <w:rPr>
          <w:rFonts w:cs="Arial Unicode MS" w:eastAsia="Arial Unicode MS"/>
          <w:rtl w:val="0"/>
          <w:lang w:val="en-US"/>
        </w:rPr>
        <w:t>asonable attorney</w:t>
      </w:r>
      <w:r>
        <w:rPr>
          <w:rFonts w:cs="Arial Unicode MS" w:eastAsia="Arial Unicode MS" w:hint="default"/>
          <w:rtl w:val="1"/>
        </w:rPr>
        <w:t>’</w:t>
      </w:r>
      <w:r>
        <w:rPr>
          <w:rFonts w:cs="Arial Unicode MS" w:eastAsia="Arial Unicode MS"/>
          <w:rtl w:val="0"/>
          <w:lang w:val="en-US"/>
        </w:rPr>
        <w:t>s fee. Handlers hereby acknowledges receipt of a retainer fee of $ 500.00. The parties agree that this retainer shall be applied to the Handler</w:t>
      </w:r>
      <w:r>
        <w:rPr>
          <w:rFonts w:cs="Arial Unicode MS" w:eastAsia="Arial Unicode MS" w:hint="default"/>
          <w:rtl w:val="1"/>
        </w:rPr>
        <w:t>’</w:t>
      </w:r>
      <w:r>
        <w:rPr>
          <w:rFonts w:cs="Arial Unicode MS" w:eastAsia="Arial Unicode MS"/>
          <w:rtl w:val="0"/>
          <w:lang w:val="en-US"/>
        </w:rPr>
        <w:t>s last bill. Owner further agrees that, in Handler</w:t>
      </w:r>
      <w:r>
        <w:rPr>
          <w:rFonts w:cs="Arial Unicode MS" w:eastAsia="Arial Unicode MS" w:hint="default"/>
          <w:rtl w:val="1"/>
        </w:rPr>
        <w:t>’</w:t>
      </w:r>
      <w:r>
        <w:rPr>
          <w:rFonts w:cs="Arial Unicode MS" w:eastAsia="Arial Unicode MS"/>
          <w:rtl w:val="0"/>
          <w:lang w:val="en-US"/>
        </w:rPr>
        <w:t>s sole discretion, the Dog may not be released to Owner unless and until all monies due and owing have been paid to Handlers.</w:t>
      </w:r>
    </w:p>
    <w:p>
      <w:pPr>
        <w:pStyle w:val="Addressee"/>
        <w:bidi w:val="0"/>
      </w:pPr>
      <w:r>
        <w:rPr>
          <w:rFonts w:cs="Arial Unicode MS" w:eastAsia="Arial Unicode MS"/>
          <w:rtl w:val="0"/>
        </w:rPr>
        <w:t xml:space="preserve">9) </w:t>
      </w:r>
      <w:r>
        <w:rPr>
          <w:rFonts w:cs="Arial Unicode MS" w:eastAsia="Arial Unicode MS"/>
          <w:rtl w:val="0"/>
          <w:lang w:val="en-US"/>
        </w:rPr>
        <w:t xml:space="preserve">ENTRIES- </w:t>
      </w:r>
      <w:r>
        <w:rPr>
          <w:rFonts w:cs="Arial Unicode MS" w:eastAsia="Arial Unicode MS"/>
          <w:rtl w:val="0"/>
          <w:lang w:val="en-US"/>
        </w:rPr>
        <w:t xml:space="preserve">All entries will be made </w:t>
      </w:r>
      <w:r>
        <w:rPr>
          <w:rFonts w:cs="Arial Unicode MS" w:eastAsia="Arial Unicode MS"/>
          <w:rtl w:val="0"/>
          <w:lang w:val="en-US"/>
        </w:rPr>
        <w:t>by owner and are the owner</w:t>
      </w:r>
      <w:r>
        <w:rPr>
          <w:rFonts w:cs="Arial Unicode MS" w:eastAsia="Arial Unicode MS" w:hint="default"/>
          <w:rtl w:val="0"/>
          <w:lang w:val="en-US"/>
        </w:rPr>
        <w:t>’</w:t>
      </w:r>
      <w:r>
        <w:rPr>
          <w:rFonts w:cs="Arial Unicode MS" w:eastAsia="Arial Unicode MS"/>
          <w:rtl w:val="0"/>
          <w:lang w:val="en-US"/>
        </w:rPr>
        <w:t xml:space="preserve">s responsibility to enter Dog in shows handler has requested. </w:t>
      </w:r>
    </w:p>
    <w:p>
      <w:pPr>
        <w:pStyle w:val="Addressee"/>
        <w:bidi w:val="0"/>
      </w:pPr>
      <w:r>
        <w:rPr>
          <w:rFonts w:cs="Arial Unicode MS" w:eastAsia="Arial Unicode MS"/>
          <w:rtl w:val="0"/>
          <w:lang w:val="en-US"/>
        </w:rPr>
        <w:t xml:space="preserve">10) </w:t>
      </w:r>
      <w:r>
        <w:rPr>
          <w:rFonts w:cs="Arial Unicode MS" w:eastAsia="Arial Unicode MS"/>
          <w:rtl w:val="0"/>
          <w:lang w:val="en-US"/>
        </w:rPr>
        <w:t>CONTRACT: Owner and Handlers warrant that there are no other agreements with others in conflict with this Contract and acknowledges there are no other agreements between the parties, verbal or written, regarding the subject matter hereof. This contract cannot be modified, except in writing and signed by both parties</w:t>
      </w:r>
      <w:r>
        <w:rPr>
          <w:rFonts w:cs="Arial Unicode MS" w:eastAsia="Arial Unicode MS"/>
          <w:rtl w:val="0"/>
          <w:lang w:val="en-US"/>
        </w:rPr>
        <w:t xml:space="preserve"> in the addendum section</w:t>
      </w:r>
      <w:r>
        <w:rPr>
          <w:rFonts w:cs="Arial Unicode MS" w:eastAsia="Arial Unicode MS"/>
          <w:rtl w:val="0"/>
        </w:rPr>
        <w:t>.</w:t>
      </w:r>
    </w:p>
    <w:p>
      <w:pPr>
        <w:pStyle w:val="Addressee"/>
        <w:bidi w:val="0"/>
      </w:pPr>
      <w:r>
        <w:rPr>
          <w:rFonts w:cs="Arial Unicode MS" w:eastAsia="Arial Unicode MS"/>
          <w:rtl w:val="0"/>
          <w:lang w:val="en-US"/>
        </w:rPr>
        <w:t xml:space="preserve">11) </w:t>
      </w:r>
      <w:r>
        <w:rPr>
          <w:rFonts w:cs="Arial Unicode MS" w:eastAsia="Arial Unicode MS"/>
          <w:rtl w:val="0"/>
          <w:lang w:val="en-US"/>
        </w:rPr>
        <w:t xml:space="preserve">OTHER. This agreement is to be governed by the laws of the State of </w:t>
      </w:r>
      <w:r>
        <w:rPr>
          <w:rFonts w:cs="Arial Unicode MS" w:eastAsia="Arial Unicode MS"/>
          <w:rtl w:val="0"/>
          <w:lang w:val="en-US"/>
        </w:rPr>
        <w:t>Michigan</w:t>
      </w:r>
      <w:r>
        <w:rPr>
          <w:rFonts w:cs="Arial Unicode MS" w:eastAsia="Arial Unicode MS"/>
          <w:rtl w:val="0"/>
          <w:lang w:val="en-US"/>
        </w:rPr>
        <w:t xml:space="preserve">. The parties agree that in the event of a lawsuit arising out of this contract, suit must be initiated in the courts of </w:t>
      </w:r>
      <w:r>
        <w:rPr>
          <w:rFonts w:cs="Arial Unicode MS" w:eastAsia="Arial Unicode MS"/>
          <w:rtl w:val="0"/>
          <w:lang w:val="en-US"/>
        </w:rPr>
        <w:t>Barry</w:t>
      </w:r>
      <w:r>
        <w:rPr>
          <w:rFonts w:cs="Arial Unicode MS" w:eastAsia="Arial Unicode MS"/>
          <w:rtl w:val="0"/>
          <w:lang w:val="en-US"/>
        </w:rPr>
        <w:t xml:space="preserve"> County. Owner further agrees</w:t>
      </w:r>
    </w:p>
    <w:p>
      <w:pPr>
        <w:pStyle w:val="Addressee"/>
        <w:bidi w:val="0"/>
      </w:pPr>
      <w:r>
        <w:rPr>
          <w:rFonts w:cs="Arial Unicode MS" w:eastAsia="Arial Unicode MS"/>
          <w:rtl w:val="0"/>
          <w:lang w:val="en-US"/>
        </w:rPr>
        <w:t xml:space="preserve">that he /she is subject to the jurisdiction of the courts of </w:t>
      </w:r>
      <w:r>
        <w:rPr>
          <w:rFonts w:cs="Arial Unicode MS" w:eastAsia="Arial Unicode MS"/>
          <w:rtl w:val="0"/>
          <w:lang w:val="en-US"/>
        </w:rPr>
        <w:t>Barry</w:t>
      </w:r>
      <w:r>
        <w:rPr>
          <w:rFonts w:cs="Arial Unicode MS" w:eastAsia="Arial Unicode MS"/>
          <w:rtl w:val="0"/>
          <w:lang w:val="en-US"/>
        </w:rPr>
        <w:t xml:space="preserve"> County, </w:t>
      </w:r>
      <w:r>
        <w:rPr>
          <w:rFonts w:cs="Arial Unicode MS" w:eastAsia="Arial Unicode MS"/>
          <w:rtl w:val="0"/>
          <w:lang w:val="en-US"/>
        </w:rPr>
        <w:t xml:space="preserve">Michigan </w:t>
      </w:r>
      <w:r>
        <w:rPr>
          <w:rFonts w:cs="Arial Unicode MS" w:eastAsia="Arial Unicode MS"/>
          <w:rtl w:val="0"/>
          <w:lang w:val="en-US"/>
        </w:rPr>
        <w:t xml:space="preserve">and hereby waives any defense he/she has or may have to suit in </w:t>
      </w:r>
      <w:r>
        <w:rPr>
          <w:rFonts w:cs="Arial Unicode MS" w:eastAsia="Arial Unicode MS"/>
          <w:rtl w:val="0"/>
          <w:lang w:val="en-US"/>
        </w:rPr>
        <w:t>Barry</w:t>
      </w:r>
      <w:r>
        <w:rPr>
          <w:rFonts w:cs="Arial Unicode MS" w:eastAsia="Arial Unicode MS"/>
          <w:rtl w:val="0"/>
          <w:lang w:val="en-US"/>
        </w:rPr>
        <w:t xml:space="preserve"> County, </w:t>
      </w:r>
      <w:r>
        <w:rPr>
          <w:rFonts w:cs="Arial Unicode MS" w:eastAsia="Arial Unicode MS"/>
          <w:rtl w:val="0"/>
          <w:lang w:val="en-US"/>
        </w:rPr>
        <w:t>Michigan</w:t>
      </w:r>
      <w:r>
        <w:rPr>
          <w:rFonts w:cs="Arial Unicode MS" w:eastAsia="Arial Unicode MS"/>
          <w:rtl w:val="0"/>
          <w:lang w:val="en-US"/>
        </w:rPr>
        <w:t>, based on an alleged absence of in personal jurisdiction. The agreement is binding on the heirs, assigns, agents, and legal representative of the parties hereto.</w:t>
      </w:r>
    </w:p>
    <w:p>
      <w:pPr>
        <w:pStyle w:val="Addressee"/>
        <w:bidi w:val="0"/>
      </w:pPr>
      <w:r>
        <w:rPr>
          <w:rFonts w:cs="Arial Unicode MS" w:eastAsia="Arial Unicode MS"/>
          <w:rtl w:val="0"/>
          <w:lang w:val="en-US"/>
        </w:rPr>
        <w:t xml:space="preserve"> PRIZES. All cash prizes</w:t>
      </w:r>
      <w:r>
        <w:rPr>
          <w:rFonts w:cs="Arial Unicode MS" w:eastAsia="Arial Unicode MS"/>
          <w:rtl w:val="0"/>
          <w:lang w:val="en-US"/>
        </w:rPr>
        <w:t>/</w:t>
      </w:r>
      <w:r>
        <w:rPr>
          <w:rFonts w:cs="Arial Unicode MS" w:eastAsia="Arial Unicode MS"/>
          <w:rtl w:val="0"/>
          <w:lang w:val="en-US"/>
        </w:rPr>
        <w:t xml:space="preserve"> trophies will be given to the Handler and all ribbons will be mailed to the Owner.</w:t>
      </w:r>
    </w:p>
    <w:p>
      <w:pPr>
        <w:pStyle w:val="Sender Information"/>
        <w:bidi w:val="0"/>
      </w:pPr>
      <w:r>
        <w:rPr>
          <w:rtl w:val="0"/>
          <w:lang w:val="en-US"/>
        </w:rPr>
        <w:t>Other Terms and Conditions:</w:t>
      </w:r>
    </w:p>
    <w:p>
      <w:pPr>
        <w:pStyle w:val="Addressee"/>
        <w:bidi w:val="0"/>
      </w:pPr>
      <w:r>
        <w:rPr>
          <w:rFonts w:cs="Arial Unicode MS" w:eastAsia="Arial Unicode MS"/>
          <w:rtl w:val="0"/>
          <w:lang w:val="en-US"/>
        </w:rPr>
        <w:t>1. All veterinarian charges will be billed monthly at cost. There is a $25.00 transport fee.</w:t>
      </w:r>
    </w:p>
    <w:p>
      <w:pPr>
        <w:pStyle w:val="Addressee"/>
        <w:bidi w:val="0"/>
      </w:pPr>
      <w:r>
        <w:rPr>
          <w:rFonts w:cs="Arial Unicode MS" w:eastAsia="Arial Unicode MS"/>
          <w:rtl w:val="0"/>
          <w:lang w:val="en-US"/>
        </w:rPr>
        <w:t xml:space="preserve">2. All entries are made </w:t>
      </w:r>
      <w:r>
        <w:rPr>
          <w:rFonts w:cs="Arial Unicode MS" w:eastAsia="Arial Unicode MS"/>
          <w:rtl w:val="0"/>
          <w:lang w:val="en-US"/>
        </w:rPr>
        <w:t>by owner</w:t>
      </w:r>
      <w:r>
        <w:rPr>
          <w:rFonts w:cs="Arial Unicode MS" w:eastAsia="Arial Unicode MS"/>
          <w:rtl w:val="0"/>
        </w:rPr>
        <w:t>.</w:t>
      </w:r>
    </w:p>
    <w:p>
      <w:pPr>
        <w:pStyle w:val="Addressee"/>
        <w:bidi w:val="0"/>
      </w:pPr>
      <w:r>
        <w:rPr>
          <w:rFonts w:cs="Arial Unicode MS" w:eastAsia="Arial Unicode MS"/>
          <w:rtl w:val="0"/>
          <w:lang w:val="en-US"/>
        </w:rPr>
        <w:t xml:space="preserve">3. All payments for invoices should be made payable to </w:t>
      </w:r>
      <w:r>
        <w:rPr>
          <w:rFonts w:cs="Arial Unicode MS" w:eastAsia="Arial Unicode MS"/>
          <w:rtl w:val="0"/>
          <w:lang w:val="en-US"/>
        </w:rPr>
        <w:t>Cherish VanderVoord</w:t>
      </w:r>
      <w:r>
        <w:rPr>
          <w:rFonts w:cs="Arial Unicode MS" w:eastAsia="Arial Unicode MS"/>
          <w:rtl w:val="0"/>
        </w:rPr>
        <w:t>.</w:t>
      </w:r>
    </w:p>
    <w:p>
      <w:pPr>
        <w:pStyle w:val="Addressee"/>
        <w:bidi w:val="0"/>
      </w:pPr>
      <w:r>
        <w:rPr>
          <w:rFonts w:cs="Arial Unicode MS" w:eastAsia="Arial Unicode MS"/>
          <w:rtl w:val="0"/>
          <w:lang w:val="en-US"/>
        </w:rPr>
        <w:t xml:space="preserve">4. If a dog is entered and not shown because of </w:t>
      </w:r>
      <w:r>
        <w:rPr>
          <w:rFonts w:cs="Arial Unicode MS" w:eastAsia="Arial Unicode MS"/>
          <w:rtl w:val="0"/>
          <w:lang w:val="en-US"/>
        </w:rPr>
        <w:t>conflict , not in do</w:t>
      </w:r>
      <w:r>
        <mc:AlternateContent>
          <mc:Choice Requires="wpg">
            <w:drawing xmlns:a="http://schemas.openxmlformats.org/drawingml/2006/main">
              <wp:anchor distT="152400" distB="152400" distL="152400" distR="152400" simplePos="0" relativeHeight="251663360" behindDoc="0" locked="0" layoutInCell="1" allowOverlap="1">
                <wp:simplePos x="0" y="0"/>
                <wp:positionH relativeFrom="page">
                  <wp:posOffset>723900</wp:posOffset>
                </wp:positionH>
                <wp:positionV relativeFrom="page">
                  <wp:posOffset>9067800</wp:posOffset>
                </wp:positionV>
                <wp:extent cx="6324943" cy="762000"/>
                <wp:effectExtent l="0" t="0" r="0" b="0"/>
                <wp:wrapTopAndBottom distT="152400" distB="152400"/>
                <wp:docPr id="1073741837" name="officeArt object" descr="Group"/>
                <wp:cNvGraphicFramePr/>
                <a:graphic xmlns:a="http://schemas.openxmlformats.org/drawingml/2006/main">
                  <a:graphicData uri="http://schemas.microsoft.com/office/word/2010/wordprocessingGroup">
                    <wpg:wgp>
                      <wpg:cNvGrpSpPr/>
                      <wpg:grpSpPr>
                        <a:xfrm>
                          <a:off x="0" y="0"/>
                          <a:ext cx="6324943" cy="762000"/>
                          <a:chOff x="0" y="0"/>
                          <a:chExt cx="6324942" cy="762000"/>
                        </a:xfrm>
                      </wpg:grpSpPr>
                      <wps:wsp>
                        <wps:cNvPr id="1073741835" name="Line"/>
                        <wps:cNvSpPr/>
                        <wps:spPr>
                          <a:xfrm>
                            <a:off x="317654" y="372587"/>
                            <a:ext cx="5689716" cy="1"/>
                          </a:xfrm>
                          <a:prstGeom prst="line">
                            <a:avLst/>
                          </a:prstGeom>
                          <a:noFill/>
                          <a:ln w="38100" cap="flat">
                            <a:solidFill>
                              <a:srgbClr val="C6CB00"/>
                            </a:solidFill>
                            <a:prstDash val="solid"/>
                            <a:miter lim="400000"/>
                          </a:ln>
                          <a:effectLst/>
                        </wps:spPr>
                        <wps:bodyPr/>
                      </wps:wsp>
                      <wps:wsp>
                        <wps:cNvPr id="1073741836" name="contract page 4 of 5…"/>
                        <wps:cNvSpPr txBox="1"/>
                        <wps:spPr>
                          <a:xfrm>
                            <a:off x="0" y="0"/>
                            <a:ext cx="6324943" cy="762000"/>
                          </a:xfrm>
                          <a:prstGeom prst="rect">
                            <a:avLst/>
                          </a:prstGeom>
                          <a:noFill/>
                          <a:ln w="12700" cap="flat">
                            <a:noFill/>
                            <a:miter lim="400000"/>
                          </a:ln>
                          <a:effectLst/>
                        </wps:spPr>
                        <wps:txbx>
                          <w:txbxContent>
                            <w:p>
                              <w:pPr>
                                <w:pStyle w:val="Contact Information"/>
                                <w:bidi w:val="0"/>
                              </w:pPr>
                              <w:r>
                                <w:rPr>
                                  <w:rtl w:val="0"/>
                                  <w:lang w:val="en-US"/>
                                </w:rPr>
                                <w:t>contract page 4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wps:txbx>
                        <wps:bodyPr wrap="square" lIns="50800" tIns="50800" rIns="50800" bIns="50800" numCol="1" anchor="t">
                          <a:noAutofit/>
                        </wps:bodyPr>
                      </wps:wsp>
                    </wpg:wgp>
                  </a:graphicData>
                </a:graphic>
              </wp:anchor>
            </w:drawing>
          </mc:Choice>
          <mc:Fallback>
            <w:pict>
              <v:group id="_x0000_s1036" style="visibility:visible;position:absolute;margin-left:57.0pt;margin-top:714.0pt;width:498.0pt;height:60.0pt;z-index:251663360;mso-position-horizontal:absolute;mso-position-horizontal-relative:page;mso-position-vertical:absolute;mso-position-vertical-relative:page;mso-wrap-distance-left:12.0pt;mso-wrap-distance-top:12.0pt;mso-wrap-distance-right:12.0pt;mso-wrap-distance-bottom:12.0pt;" coordorigin="0,0" coordsize="6324943,762000">
                <w10:wrap type="topAndBottom" side="bothSides" anchorx="page" anchory="page"/>
                <v:line id="_x0000_s1037" style="position:absolute;left:317654;top:372588;width:5689715;height:0;">
                  <v:fill on="f"/>
                  <v:stroke filltype="solid" color="#C6CB00" opacity="100.0%" weight="3.0pt" dashstyle="solid" endcap="flat" miterlimit="400.0%" joinstyle="miter" linestyle="single" startarrow="none" startarrowwidth="medium" startarrowlength="medium" endarrow="none" endarrowwidth="medium" endarrowlength="medium"/>
                </v:line>
                <v:shape id="_x0000_s1038" type="#_x0000_t202" style="position:absolute;left:0;top:0;width:6324943;height:762000;">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lang w:val="en-US"/>
                          </w:rPr>
                          <w:t>contract page 4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v:textbox>
                </v:shape>
              </v:group>
            </w:pict>
          </mc:Fallback>
        </mc:AlternateContent>
      </w:r>
      <w:r>
        <w:rPr>
          <w:rFonts w:cs="Arial Unicode MS" w:eastAsia="Arial Unicode MS"/>
          <w:rtl w:val="0"/>
          <w:lang w:val="en-US"/>
        </w:rPr>
        <w:t xml:space="preserve">gs best interest </w:t>
      </w:r>
      <w:r>
        <w:rPr>
          <w:rFonts w:cs="Arial Unicode MS" w:eastAsia="Arial Unicode MS"/>
          <w:rtl w:val="0"/>
          <w:lang w:val="en-US"/>
        </w:rPr>
        <w:t>or personal reasons, the owner will</w:t>
      </w:r>
      <w:r>
        <w:rPr>
          <w:rFonts w:cs="Arial Unicode MS" w:eastAsia="Arial Unicode MS"/>
          <w:rtl w:val="0"/>
          <w:lang w:val="en-US"/>
        </w:rPr>
        <w:t xml:space="preserve"> </w:t>
      </w:r>
      <w:r>
        <w:rPr>
          <w:rFonts w:cs="Arial Unicode MS" w:eastAsia="Arial Unicode MS"/>
          <w:rtl w:val="0"/>
          <w:lang w:val="en-US"/>
        </w:rPr>
        <w:t>be billed for normal amount of show, board and show expenses.</w:t>
      </w:r>
    </w:p>
    <w:p>
      <w:pPr>
        <w:pStyle w:val="Addressee"/>
        <w:bidi w:val="0"/>
      </w:pPr>
      <w:r>
        <w:rPr>
          <w:rFonts w:cs="Arial Unicode MS" w:eastAsia="Arial Unicode MS"/>
          <w:rtl w:val="0"/>
          <w:lang w:val="en-US"/>
        </w:rPr>
        <w:t>5. The handlers will be permitted to use their discretion when they have two clients</w:t>
      </w:r>
      <w:r>
        <w:rPr>
          <w:rFonts w:cs="Arial Unicode MS" w:eastAsia="Arial Unicode MS" w:hint="default"/>
          <w:rtl w:val="1"/>
        </w:rPr>
        <w:t xml:space="preserve">’ </w:t>
      </w:r>
      <w:r>
        <w:rPr>
          <w:rFonts w:cs="Arial Unicode MS" w:eastAsia="Arial Unicode MS"/>
          <w:rtl w:val="0"/>
          <w:lang w:val="da-DK"/>
        </w:rPr>
        <w:t>dogs for</w:t>
      </w:r>
      <w:r>
        <w:rPr>
          <w:rFonts w:cs="Arial Unicode MS" w:eastAsia="Arial Unicode MS"/>
          <w:rtl w:val="0"/>
          <w:lang w:val="en-US"/>
        </w:rPr>
        <w:t xml:space="preserve"> </w:t>
      </w:r>
      <w:r>
        <w:rPr>
          <w:rFonts w:cs="Arial Unicode MS" w:eastAsia="Arial Unicode MS"/>
          <w:rtl w:val="0"/>
          <w:lang w:val="en-US"/>
        </w:rPr>
        <w:t>Winners, Group, or Best in Show.</w:t>
      </w:r>
    </w:p>
    <w:p>
      <w:pPr>
        <w:pStyle w:val="Addressee"/>
        <w:bidi w:val="0"/>
      </w:pPr>
      <w:r>
        <w:rPr>
          <w:rFonts w:cs="Arial Unicode MS" w:eastAsia="Arial Unicode MS"/>
          <w:rtl w:val="0"/>
          <w:lang w:val="en-US"/>
        </w:rPr>
        <w:t xml:space="preserve">6. All coated dogs will be charged a monthly conditioning fee. All fees are quoted per breed </w:t>
      </w:r>
      <w:r>
        <w:rPr>
          <w:rFonts w:cs="Arial Unicode MS" w:eastAsia="Arial Unicode MS"/>
          <w:rtl w:val="0"/>
          <w:lang w:val="en-US"/>
        </w:rPr>
        <w:t>and prices</w:t>
      </w:r>
      <w:r>
        <w:rPr>
          <w:rFonts w:cs="Arial Unicode MS" w:eastAsia="Arial Unicode MS"/>
          <w:rtl w:val="0"/>
          <w:lang w:val="en-US"/>
        </w:rPr>
        <w:t xml:space="preserve"> may vary.</w:t>
      </w:r>
    </w:p>
    <w:p>
      <w:pPr>
        <w:pStyle w:val="Addressee"/>
        <w:bidi w:val="0"/>
      </w:pPr>
      <w:r>
        <w:rPr>
          <w:rFonts w:cs="Arial Unicode MS" w:eastAsia="Arial Unicode MS"/>
          <w:rtl w:val="0"/>
          <w:lang w:val="en-US"/>
        </w:rPr>
        <w:t>7. For all shows the expenses for the weekend will be divided between clients equally. These would include but not be</w:t>
      </w:r>
      <w:r>
        <w:rPr>
          <w:rFonts w:cs="Arial Unicode MS" w:eastAsia="Arial Unicode MS"/>
          <w:rtl w:val="0"/>
          <w:lang w:val="en-US"/>
        </w:rPr>
        <w:t xml:space="preserve"> </w:t>
      </w:r>
      <w:r>
        <w:rPr>
          <w:rFonts w:cs="Arial Unicode MS" w:eastAsia="Arial Unicode MS"/>
          <w:rtl w:val="0"/>
          <w:lang w:val="en-US"/>
        </w:rPr>
        <w:t xml:space="preserve">limited to lodging, </w:t>
      </w:r>
      <w:r>
        <w:rPr>
          <w:rFonts w:cs="Arial Unicode MS" w:eastAsia="Arial Unicode MS"/>
          <w:rtl w:val="0"/>
          <w:lang w:val="en-US"/>
        </w:rPr>
        <w:t xml:space="preserve">meals, mileage, </w:t>
      </w:r>
      <w:r>
        <w:rPr>
          <w:rFonts w:cs="Arial Unicode MS" w:eastAsia="Arial Unicode MS"/>
          <w:rtl w:val="0"/>
          <w:lang w:val="en-US"/>
        </w:rPr>
        <w:t xml:space="preserve"> parking, and tolls.</w:t>
      </w:r>
    </w:p>
    <w:p>
      <w:pPr>
        <w:pStyle w:val="Addressee"/>
        <w:bidi w:val="0"/>
      </w:pPr>
      <w:r>
        <w:rPr>
          <w:rFonts w:cs="Arial Unicode MS" w:eastAsia="Arial Unicode MS"/>
          <w:rtl w:val="0"/>
          <w:lang w:val="en-US"/>
        </w:rPr>
        <w:t>8. A retainer fee is required. Amount $500.00. This will be applied to last bill.</w:t>
      </w:r>
    </w:p>
    <w:p>
      <w:pPr>
        <w:pStyle w:val="Addressee"/>
        <w:bidi w:val="0"/>
      </w:pPr>
      <w:r>
        <w:rPr>
          <w:rFonts w:cs="Arial Unicode MS" w:eastAsia="Arial Unicode MS"/>
          <w:rtl w:val="0"/>
          <w:lang w:val="en-US"/>
        </w:rPr>
        <w:t xml:space="preserve">9. For any non-sufficient checks, a $ 30.00 service charge will be added. </w:t>
      </w:r>
      <w:r>
        <w:rPr>
          <w:rFonts w:cs="Arial Unicode MS" w:eastAsia="Arial Unicode MS"/>
          <w:rtl w:val="0"/>
          <w:lang w:val="en-US"/>
        </w:rPr>
        <w:t xml:space="preserve">Cherish Vandervoord excepts </w:t>
      </w:r>
      <w:r>
        <w:rPr>
          <w:rFonts w:cs="Arial Unicode MS" w:eastAsia="Arial Unicode MS"/>
          <w:rtl w:val="0"/>
          <w:lang w:val="en-US"/>
        </w:rPr>
        <w:t>Checks or Cash.</w:t>
      </w:r>
    </w:p>
    <w:p>
      <w:pPr>
        <w:pStyle w:val="Addressee"/>
        <w:bidi w:val="0"/>
      </w:pPr>
      <w:r>
        <w:rPr>
          <w:rFonts w:cs="Arial Unicode MS" w:eastAsia="Arial Unicode MS"/>
          <w:rtl w:val="0"/>
          <w:lang w:val="en-US"/>
        </w:rPr>
        <w:t>10. All clients</w:t>
      </w:r>
      <w:r>
        <w:rPr>
          <w:rFonts w:cs="Arial Unicode MS" w:eastAsia="Arial Unicode MS" w:hint="default"/>
          <w:rtl w:val="1"/>
        </w:rPr>
        <w:t xml:space="preserve">’ </w:t>
      </w:r>
      <w:r>
        <w:rPr>
          <w:rFonts w:cs="Arial Unicode MS" w:eastAsia="Arial Unicode MS"/>
          <w:rtl w:val="0"/>
          <w:lang w:val="en-US"/>
        </w:rPr>
        <w:t>dog that reside with handlers (full-time) will have preferred status at shows over</w:t>
      </w:r>
      <w:r>
        <w:rPr>
          <w:rFonts w:cs="Arial Unicode MS" w:eastAsia="Arial Unicode MS"/>
          <w:rtl w:val="0"/>
          <w:lang w:val="en-US"/>
        </w:rPr>
        <w:t xml:space="preserve"> </w:t>
      </w:r>
      <w:r>
        <w:rPr>
          <w:rFonts w:cs="Arial Unicode MS" w:eastAsia="Arial Unicode MS"/>
          <w:rtl w:val="0"/>
          <w:lang w:val="en-US"/>
        </w:rPr>
        <w:t>ringside pickups or part time clients.</w:t>
      </w:r>
    </w:p>
    <w:p>
      <w:pPr>
        <w:pStyle w:val="Addressee"/>
        <w:bidi w:val="0"/>
      </w:pPr>
      <w:r>
        <w:rPr>
          <w:rFonts w:cs="Arial Unicode MS" w:eastAsia="Arial Unicode MS"/>
          <w:rtl w:val="0"/>
          <w:lang w:val="en-US"/>
        </w:rPr>
        <w:t>11. A signed handling contract, copy of shot records, and negative stool sample record, and retainer</w:t>
      </w:r>
      <w:r>
        <w:rPr>
          <w:rFonts w:cs="Arial Unicode MS" w:eastAsia="Arial Unicode MS"/>
          <w:rtl w:val="0"/>
          <w:lang w:val="en-US"/>
        </w:rPr>
        <w:t xml:space="preserve"> </w:t>
      </w:r>
      <w:r>
        <w:rPr>
          <w:rFonts w:cs="Arial Unicode MS" w:eastAsia="Arial Unicode MS"/>
          <w:rtl w:val="0"/>
          <w:lang w:val="en-US"/>
        </w:rPr>
        <w:t xml:space="preserve">fee must be on file with </w:t>
      </w:r>
      <w:r>
        <w:rPr>
          <w:rFonts w:cs="Arial Unicode MS" w:eastAsia="Arial Unicode MS"/>
          <w:rtl w:val="0"/>
          <w:lang w:val="en-US"/>
        </w:rPr>
        <w:t xml:space="preserve">Cherish Vandervoord </w:t>
      </w:r>
      <w:r>
        <w:rPr>
          <w:rFonts w:cs="Arial Unicode MS" w:eastAsia="Arial Unicode MS"/>
          <w:rtl w:val="0"/>
          <w:lang w:val="en-US"/>
        </w:rPr>
        <w:t xml:space="preserve">, before </w:t>
      </w:r>
      <w:r>
        <w:rPr>
          <w:rFonts w:cs="Arial Unicode MS" w:eastAsia="Arial Unicode MS"/>
          <w:rtl w:val="0"/>
          <w:lang w:val="en-US"/>
        </w:rPr>
        <w:t>she</w:t>
      </w:r>
      <w:r>
        <w:rPr>
          <w:rFonts w:cs="Arial Unicode MS" w:eastAsia="Arial Unicode MS"/>
          <w:rtl w:val="0"/>
          <w:lang w:val="en-US"/>
        </w:rPr>
        <w:t xml:space="preserve"> can show your dog or take possession of your dog.</w:t>
      </w:r>
    </w:p>
    <w:p>
      <w:pPr>
        <w:pStyle w:val="Addressee"/>
        <w:bidi w:val="0"/>
      </w:pPr>
      <w:r>
        <w:rPr>
          <w:rFonts w:cs="Arial Unicode MS" w:eastAsia="Arial Unicode MS"/>
          <w:rtl w:val="0"/>
          <w:lang w:val="en-US"/>
        </w:rPr>
        <w:t>12. Handling of a Breeding while with Handler is subject to additional fees</w:t>
      </w:r>
    </w:p>
    <w:p>
      <w:pPr>
        <w:pStyle w:val="Addressee"/>
        <w:bidi w:val="0"/>
      </w:pPr>
      <w:r>
        <w:rPr>
          <w:rFonts w:cs="Arial Unicode MS" w:eastAsia="Arial Unicode MS"/>
          <w:rtl w:val="0"/>
          <w:lang w:val="en-US"/>
        </w:rPr>
        <w:t xml:space="preserve">13. Handler will be allowed to use a Stud dog for breedings to dogs owned by handler for free and owner will approve breedings with akc for litters to be registered. </w:t>
      </w:r>
    </w:p>
    <w:p>
      <w:pPr>
        <w:pStyle w:val="Addressee"/>
        <w:bidi w:val="0"/>
      </w:pPr>
    </w:p>
    <w:p>
      <w:pPr>
        <w:pStyle w:val="Addressee"/>
        <w:jc w:val="center"/>
        <w:rPr>
          <w:b w:val="1"/>
          <w:bCs w:val="1"/>
          <w:u w:val="single"/>
        </w:rPr>
      </w:pPr>
      <w:r>
        <w:rPr>
          <w:b w:val="1"/>
          <w:bCs w:val="1"/>
          <w:u w:val="single"/>
          <w:rtl w:val="0"/>
          <w:lang w:val="en-US"/>
        </w:rPr>
        <w:t>Schedule A: Fee Schedule for Handling</w:t>
      </w:r>
      <w:r>
        <w:rPr>
          <w:b w:val="1"/>
          <w:bCs w:val="1"/>
          <w:u w:val="single"/>
          <w:rtl w:val="0"/>
          <w:lang w:val="en-US"/>
        </w:rPr>
        <w:t>, Grooming,</w:t>
      </w:r>
      <w:r>
        <w:rPr>
          <w:b w:val="1"/>
          <w:bCs w:val="1"/>
          <w:u w:val="single"/>
          <w:rtl w:val="0"/>
          <w:lang w:val="en-US"/>
        </w:rPr>
        <w:t xml:space="preserve"> and Lodging Fees</w:t>
      </w:r>
    </w:p>
    <w:p>
      <w:pPr>
        <w:pStyle w:val="Addressee"/>
        <w:rPr>
          <w:u w:val="single"/>
        </w:rPr>
      </w:pPr>
    </w:p>
    <w:tbl>
      <w:tblPr>
        <w:tblW w:w="8310" w:type="dxa"/>
        <w:jc w:val="left"/>
        <w:tblInd w:w="108" w:type="dxa"/>
        <w:tblBorders>
          <w:top w:val="single" w:color="000000" w:sz="4" w:space="0" w:shadow="0" w:frame="0"/>
          <w:left w:val="single" w:color="000000" w:sz="4" w:space="0" w:shadow="0" w:frame="0"/>
          <w:bottom w:val="single" w:color="000000" w:sz="4" w:space="0" w:shadow="0" w:frame="0"/>
          <w:right w:val="single" w:color="000000" w:sz="4" w:space="0" w:shadow="0" w:frame="0"/>
          <w:insideH w:val="single" w:color="000000" w:sz="4" w:space="0" w:shadow="0" w:frame="0"/>
          <w:insideV w:val="single" w:color="000000" w:sz="4" w:space="0" w:shadow="0" w:frame="0"/>
        </w:tblBorders>
        <w:shd w:val="clear" w:color="auto" w:fill="auto"/>
        <w:tblLayout w:type="fixed"/>
      </w:tblPr>
      <w:tblGrid>
        <w:gridCol w:w="4155"/>
        <w:gridCol w:w="4155"/>
      </w:tblGrid>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All Breed Show Handling Fee - class rate</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$75</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All Breed Handling Fee- Best of Breed</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3"/>
              <w:jc w:val="center"/>
            </w:pPr>
            <w:r>
              <w:rPr>
                <w:rFonts w:ascii="Graphik" w:hAnsi="Graphik"/>
                <w:b w:val="1"/>
                <w:bCs w:val="1"/>
              </w:rPr>
              <w:t>$100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Benched Show Handling Fee</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$150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Regional Specialties</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3"/>
              <w:jc w:val="center"/>
            </w:pPr>
            <w:r>
              <w:rPr>
                <w:rFonts w:ascii="Graphik" w:hAnsi="Graphik"/>
                <w:b w:val="1"/>
                <w:bCs w:val="1"/>
              </w:rPr>
              <w:t>$150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Board Fee per day/month</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$10/$250</w:t>
            </w:r>
          </w:p>
        </w:tc>
      </w:tr>
      <w:tr>
        <w:tblPrEx>
          <w:shd w:val="clear" w:color="auto" w:fill="auto"/>
        </w:tblPrEx>
        <w:trPr>
          <w:trHeight w:val="605"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Meals, Lodging Expenses, mileage are Pro Rated equally between clients</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Initial Grooming Fee</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$150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 xml:space="preserve">Conditioning Fee </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3"/>
              <w:jc w:val="center"/>
            </w:pPr>
            <w:r>
              <w:rPr>
                <w:rFonts w:ascii="Graphik" w:hAnsi="Graphik"/>
                <w:b w:val="1"/>
                <w:bCs w:val="1"/>
              </w:rPr>
              <w:t>$50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Show grooming before/at shows/ per day</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$50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Bonus for group placements</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3"/>
              <w:jc w:val="center"/>
            </w:pPr>
            <w:r>
              <w:rPr>
                <w:rFonts w:ascii="Graphik" w:hAnsi="Graphik"/>
                <w:b w:val="1"/>
                <w:bCs w:val="1"/>
              </w:rPr>
              <w:t>$100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ddressee"/>
              <w:bidi w:val="0"/>
            </w:pPr>
            <w:r>
              <w:rPr>
                <w:rFonts w:ascii="Graphik" w:cs="Arial Unicode MS" w:hAnsi="Graphik" w:eastAsia="Arial Unicode MS"/>
              </w:rPr>
              <w:t>Specialty bonus for point placements</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3"/>
              <w:jc w:val="center"/>
            </w:pPr>
            <w:r>
              <w:rPr>
                <w:rFonts w:ascii="Graphik" w:hAnsi="Graphik"/>
                <w:b w:val="1"/>
                <w:bCs w:val="1"/>
              </w:rPr>
              <w:t>$100</w:t>
            </w:r>
          </w:p>
        </w:tc>
      </w:tr>
      <w:tr>
        <w:tblPrEx>
          <w:shd w:val="clear" w:color="auto" w:fill="auto"/>
        </w:tblPrEx>
        <w:trPr>
          <w:trHeight w:val="294" w:hRule="atLeast"/>
        </w:trPr>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Addressee"/>
              <w:bidi w:val="0"/>
            </w:pPr>
            <w:r>
              <w:rPr>
                <w:rFonts w:ascii="Graphik" w:cs="Arial Unicode MS" w:hAnsi="Graphik" w:eastAsia="Arial Unicode MS"/>
              </w:rPr>
              <w:t>BIS and RBIS</w:t>
            </w:r>
          </w:p>
        </w:tc>
        <w:tc>
          <w:tcPr>
            <w:tcW w:type="dxa" w:w="4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4f7"/>
            <w:tcMar>
              <w:top w:type="dxa" w:w="80"/>
              <w:left w:type="dxa" w:w="80"/>
              <w:bottom w:type="dxa" w:w="80"/>
              <w:right w:type="dxa" w:w="80"/>
            </w:tcMar>
            <w:vAlign w:val="top"/>
          </w:tcPr>
          <w:p>
            <w:pPr>
              <w:pStyle w:val="Table Style 3"/>
              <w:jc w:val="center"/>
            </w:pPr>
            <w:r>
              <w:rPr>
                <w:rFonts w:ascii="Graphik" w:hAnsi="Graphik"/>
                <w:b w:val="1"/>
                <w:bCs w:val="1"/>
              </w:rPr>
              <w:t>$300</w:t>
            </w:r>
          </w:p>
        </w:tc>
      </w:tr>
    </w:tbl>
    <w:p>
      <w:pPr>
        <w:pStyle w:val="Addressee"/>
        <w:bidi w:val="0"/>
      </w:pPr>
    </w:p>
    <w:p>
      <w:pPr>
        <w:pStyle w:val="Body"/>
        <w:bidi w:val="0"/>
      </w:pPr>
      <w:r>
        <w:rPr>
          <w:rFonts w:cs="Arial Unicode MS" w:eastAsia="Arial Unicode MS"/>
          <w:rtl w:val="0"/>
          <w:lang w:val="en-US"/>
        </w:rPr>
        <w:t>Addendum to agreement:            Initials handler _________  initials owner ___________</w:t>
      </w:r>
    </w:p>
    <w:p>
      <w:pPr>
        <w:pStyle w:val="Body"/>
        <w:bidi w:val="0"/>
      </w:pPr>
      <w:r>
        <w:rPr>
          <w:rFonts w:cs="Arial Unicode MS" w:eastAsia="Arial Unicode MS"/>
          <w:rtl w:val="0"/>
          <w:lang w:val="en-US"/>
        </w:rPr>
        <w:t>_________________________________________________________________________________________________________</w:t>
      </w:r>
      <w:r>
        <w:rPr>
          <w:rFonts w:cs="Arial Unicode MS" w:eastAsia="Arial Unicode MS"/>
          <w:rtl w:val="0"/>
        </w:rPr>
        <w:t>_________________________________________________________________________________________________________</w:t>
      </w:r>
      <w:r>
        <w:rPr>
          <w:rFonts w:cs="Arial Unicode MS" w:eastAsia="Arial Unicode MS"/>
          <w:rtl w:val="0"/>
          <w:lang w:val="en-US"/>
        </w:rPr>
        <w:t>_________________________________________________________________________________________________________</w:t>
      </w:r>
      <w:r>
        <w:rPr>
          <w:rFonts w:cs="Arial Unicode MS" w:eastAsia="Arial Unicode MS"/>
          <w:rtl w:val="0"/>
        </w:rPr>
        <w:t xml:space="preserve"> 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w:t>
      </w:r>
      <w:r>
        <mc:AlternateContent>
          <mc:Choice Requires="wpg">
            <w:drawing xmlns:a="http://schemas.openxmlformats.org/drawingml/2006/main">
              <wp:anchor distT="152400" distB="152400" distL="152400" distR="152400" simplePos="0" relativeHeight="251664384" behindDoc="0" locked="0" layoutInCell="1" allowOverlap="1">
                <wp:simplePos x="0" y="0"/>
                <wp:positionH relativeFrom="page">
                  <wp:posOffset>723900</wp:posOffset>
                </wp:positionH>
                <wp:positionV relativeFrom="page">
                  <wp:posOffset>9067800</wp:posOffset>
                </wp:positionV>
                <wp:extent cx="6324943" cy="762000"/>
                <wp:effectExtent l="0" t="0" r="0" b="0"/>
                <wp:wrapTopAndBottom distT="152400" distB="152400"/>
                <wp:docPr id="1073741840" name="officeArt object" descr="Group"/>
                <wp:cNvGraphicFramePr/>
                <a:graphic xmlns:a="http://schemas.openxmlformats.org/drawingml/2006/main">
                  <a:graphicData uri="http://schemas.microsoft.com/office/word/2010/wordprocessingGroup">
                    <wpg:wgp>
                      <wpg:cNvGrpSpPr/>
                      <wpg:grpSpPr>
                        <a:xfrm>
                          <a:off x="0" y="0"/>
                          <a:ext cx="6324943" cy="762000"/>
                          <a:chOff x="0" y="0"/>
                          <a:chExt cx="6324942" cy="762000"/>
                        </a:xfrm>
                      </wpg:grpSpPr>
                      <wps:wsp>
                        <wps:cNvPr id="1073741838" name="Line"/>
                        <wps:cNvSpPr/>
                        <wps:spPr>
                          <a:xfrm>
                            <a:off x="317654" y="372587"/>
                            <a:ext cx="5689716" cy="1"/>
                          </a:xfrm>
                          <a:prstGeom prst="line">
                            <a:avLst/>
                          </a:prstGeom>
                          <a:noFill/>
                          <a:ln w="38100" cap="flat">
                            <a:solidFill>
                              <a:srgbClr val="C6CB00"/>
                            </a:solidFill>
                            <a:prstDash val="solid"/>
                            <a:miter lim="400000"/>
                          </a:ln>
                          <a:effectLst/>
                        </wps:spPr>
                        <wps:bodyPr/>
                      </wps:wsp>
                      <wps:wsp>
                        <wps:cNvPr id="1073741839" name="Contract page 5 of 5…"/>
                        <wps:cNvSpPr txBox="1"/>
                        <wps:spPr>
                          <a:xfrm>
                            <a:off x="0" y="0"/>
                            <a:ext cx="6324943" cy="762000"/>
                          </a:xfrm>
                          <a:prstGeom prst="rect">
                            <a:avLst/>
                          </a:prstGeom>
                          <a:noFill/>
                          <a:ln w="12700" cap="flat">
                            <a:noFill/>
                            <a:miter lim="400000"/>
                          </a:ln>
                          <a:effectLst/>
                        </wps:spPr>
                        <wps:txbx>
                          <w:txbxContent>
                            <w:p>
                              <w:pPr>
                                <w:pStyle w:val="Contact Information"/>
                                <w:bidi w:val="0"/>
                              </w:pPr>
                              <w:r>
                                <w:rPr>
                                  <w:rtl w:val="0"/>
                                  <w:lang w:val="en-US"/>
                                </w:rPr>
                                <w:t>Contract page 5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wps:txbx>
                        <wps:bodyPr wrap="square" lIns="50800" tIns="50800" rIns="50800" bIns="50800" numCol="1" anchor="t">
                          <a:noAutofit/>
                        </wps:bodyPr>
                      </wps:wsp>
                    </wpg:wgp>
                  </a:graphicData>
                </a:graphic>
              </wp:anchor>
            </w:drawing>
          </mc:Choice>
          <mc:Fallback>
            <w:pict>
              <v:group id="_x0000_s1039" style="visibility:visible;position:absolute;margin-left:57.0pt;margin-top:714.0pt;width:498.0pt;height:60.0pt;z-index:251664384;mso-position-horizontal:absolute;mso-position-horizontal-relative:page;mso-position-vertical:absolute;mso-position-vertical-relative:page;mso-wrap-distance-left:12.0pt;mso-wrap-distance-top:12.0pt;mso-wrap-distance-right:12.0pt;mso-wrap-distance-bottom:12.0pt;" coordorigin="0,0" coordsize="6324943,762000">
                <w10:wrap type="topAndBottom" side="bothSides" anchorx="page" anchory="page"/>
                <v:line id="_x0000_s1040" style="position:absolute;left:317654;top:372588;width:5689715;height:0;">
                  <v:fill on="f"/>
                  <v:stroke filltype="solid" color="#C6CB00" opacity="100.0%" weight="3.0pt" dashstyle="solid" endcap="flat" miterlimit="400.0%" joinstyle="miter" linestyle="single" startarrow="none" startarrowwidth="medium" startarrowlength="medium" endarrow="none" endarrowwidth="medium" endarrowlength="medium"/>
                </v:line>
                <v:shape id="_x0000_s1041" type="#_x0000_t202" style="position:absolute;left:0;top:0;width:6324943;height:762000;">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lang w:val="en-US"/>
                          </w:rPr>
                          <w:t>Contract page 5 of 5</w:t>
                        </w:r>
                      </w:p>
                      <w:p>
                        <w:pPr>
                          <w:pStyle w:val="Contact Information"/>
                          <w:bidi w:val="0"/>
                        </w:pPr>
                      </w:p>
                      <w:p>
                        <w:pPr>
                          <w:pStyle w:val="Sender Information"/>
                          <w:bidi w:val="0"/>
                        </w:pPr>
                        <w:r>
                          <w:rPr>
                            <w:rtl w:val="0"/>
                            <w:lang w:val="en-US"/>
                          </w:rPr>
                          <w:t xml:space="preserve">7841 Marsh rd. Plainwell, MI 49080 </w:t>
                        </w:r>
                        <w:r>
                          <w:rPr>
                            <w:rtl w:val="0"/>
                          </w:rPr>
                          <w:t xml:space="preserve">   |   </w:t>
                        </w:r>
                        <w:r>
                          <w:rPr>
                            <w:rtl w:val="0"/>
                            <w:lang w:val="en-US"/>
                          </w:rPr>
                          <w:t>(616) 217-1616</w:t>
                        </w:r>
                        <w:r>
                          <w:rPr>
                            <w:rtl w:val="0"/>
                          </w:rPr>
                          <w:t xml:space="preserve">   |   </w:t>
                        </w:r>
                        <w:r>
                          <w:rPr>
                            <w:rtl w:val="0"/>
                            <w:lang w:val="en-US"/>
                          </w:rPr>
                          <w:t>Cdewitt@legenddogs.com</w:t>
                        </w:r>
                      </w:p>
                    </w:txbxContent>
                  </v:textbox>
                </v:shape>
              </v:group>
            </w:pict>
          </mc:Fallback>
        </mc:AlternateContent>
      </w:r>
      <w:r>
        <w:rPr>
          <w:rFonts w:cs="Arial Unicode MS" w:eastAsia="Arial Unicode MS"/>
          <w:rtl w:val="0"/>
        </w:rPr>
        <w:t xml:space="preserve">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pPr>
        <w:pStyle w:val="Addressee"/>
        <w:bidi w:val="0"/>
      </w:pPr>
    </w:p>
    <w:p>
      <w:pPr>
        <w:pStyle w:val="Addressee"/>
        <w:bidi w:val="0"/>
      </w:pPr>
      <w:r>
        <w:rPr>
          <w:rFonts w:cs="Arial Unicode MS" w:eastAsia="Arial Unicode MS"/>
          <w:rtl w:val="0"/>
          <w:lang w:val="de-DE"/>
        </w:rPr>
        <w:t xml:space="preserve">ACCEPTED ON THIS </w:t>
      </w:r>
      <w:r>
        <w:rPr>
          <w:rFonts w:cs="Arial Unicode MS" w:eastAsia="Arial Unicode MS"/>
          <w:rtl w:val="0"/>
          <w:lang w:val="en-US"/>
        </w:rPr>
        <w:t>______</w:t>
      </w:r>
      <w:r>
        <w:rPr>
          <w:rFonts w:cs="Arial Unicode MS" w:eastAsia="Arial Unicode MS"/>
          <w:rtl w:val="0"/>
          <w:lang w:val="en-US"/>
        </w:rPr>
        <w:t>______ DAY OF _____________, ___</w:t>
      </w:r>
      <w:r>
        <w:rPr>
          <w:rFonts w:cs="Arial Unicode MS" w:eastAsia="Arial Unicode MS"/>
          <w:rtl w:val="0"/>
          <w:lang w:val="en-US"/>
        </w:rPr>
        <w:t>___________</w:t>
      </w:r>
      <w:r>
        <w:rPr>
          <w:rFonts w:cs="Arial Unicode MS" w:eastAsia="Arial Unicode MS"/>
          <w:rtl w:val="0"/>
        </w:rPr>
        <w:t>.</w:t>
      </w:r>
    </w:p>
    <w:p>
      <w:pPr>
        <w:pStyle w:val="Addressee"/>
        <w:bidi w:val="0"/>
      </w:pPr>
      <w:r>
        <w:rPr>
          <w:rFonts w:cs="Arial Unicode MS" w:eastAsia="Arial Unicode MS"/>
          <w:rtl w:val="0"/>
          <w:lang w:val="en-US"/>
        </w:rPr>
        <w:t xml:space="preserve">Signature of handler </w:t>
      </w:r>
    </w:p>
    <w:p>
      <w:pPr>
        <w:pStyle w:val="Addressee"/>
        <w:bidi w:val="0"/>
      </w:pPr>
      <w:r>
        <w:rPr>
          <w:rFonts w:cs="Arial Unicode MS" w:eastAsia="Arial Unicode MS"/>
          <w:rtl w:val="0"/>
          <w:lang w:val="en-US"/>
        </w:rPr>
        <w:t>______________________________________________________________________  Cherish VanderVoord</w:t>
      </w:r>
      <w:r>
        <w:rPr>
          <w:rFonts w:cs="Arial Unicode MS" w:eastAsia="Arial Unicode MS"/>
          <w:rtl w:val="0"/>
        </w:rPr>
        <w:t xml:space="preserve">. </w:t>
      </w:r>
    </w:p>
    <w:p>
      <w:pPr>
        <w:pStyle w:val="Addressee"/>
        <w:bidi w:val="0"/>
      </w:pPr>
      <w:r>
        <w:rPr>
          <w:rFonts w:cs="Arial Unicode MS" w:eastAsia="Arial Unicode MS"/>
          <w:rtl w:val="0"/>
          <w:lang w:val="en-US"/>
        </w:rPr>
        <w:t xml:space="preserve">Signature of owner </w:t>
      </w:r>
    </w:p>
    <w:p>
      <w:pPr>
        <w:pStyle w:val="Addressee"/>
        <w:bidi w:val="0"/>
      </w:pPr>
      <w:r>
        <w:rPr>
          <w:rFonts w:cs="Arial Unicode MS" w:eastAsia="Arial Unicode MS"/>
          <w:rtl w:val="0"/>
          <w:lang w:val="en-US"/>
        </w:rPr>
        <w:t>_________________________________________________________________________________________________________</w:t>
      </w:r>
    </w:p>
    <w:p>
      <w:pPr>
        <w:pStyle w:val="Addressee"/>
        <w:bidi w:val="0"/>
      </w:pPr>
      <w:r>
        <w:rPr>
          <w:rFonts w:cs="Arial Unicode MS" w:eastAsia="Arial Unicode MS"/>
          <w:rtl w:val="0"/>
          <w:lang w:val="en-US"/>
        </w:rPr>
        <w:t>Print owners name___________________________________________________________________________________</w:t>
      </w:r>
    </w:p>
    <w:sectPr>
      <w:headerReference w:type="default" r:id="rId4"/>
      <w:footerReference w:type="default" r:id="rId5"/>
      <w:pgSz w:w="12240" w:h="15840" w:orient="portrait"/>
      <w:pgMar w:top="760" w:right="1960" w:bottom="1440" w:left="19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raphik Semibold">
    <w:charset w:val="00"/>
    <w:family w:val="roman"/>
    <w:pitch w:val="default"/>
  </w:font>
  <w:font w:name="Graphi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360" w:lineRule="auto"/>
      <w:ind w:left="0" w:right="0" w:firstLine="0"/>
      <w:jc w:val="center"/>
      <w:outlineLvl w:val="2"/>
    </w:pPr>
    <w:rPr>
      <w:rFonts w:ascii="Graphik Semibold" w:cs="Arial Unicode MS" w:hAnsi="Graphik Semibold" w:eastAsia="Arial Unicode MS"/>
      <w:b w:val="0"/>
      <w:bCs w:val="0"/>
      <w:i w:val="0"/>
      <w:iCs w:val="0"/>
      <w:caps w:val="1"/>
      <w:strike w:val="0"/>
      <w:dstrike w:val="0"/>
      <w:outline w:val="0"/>
      <w:color w:val="80adba"/>
      <w:spacing w:val="16"/>
      <w:kern w:val="0"/>
      <w:position w:val="0"/>
      <w:sz w:val="16"/>
      <w:szCs w:val="16"/>
      <w:u w:val="none"/>
      <w:shd w:val="nil" w:color="auto" w:fill="auto"/>
      <w:vertAlign w:val="baseline"/>
      <w14:textOutline>
        <w14:noFill/>
      </w14:textOutline>
      <w14:textFill>
        <w14:solidFill>
          <w14:srgbClr w14:val="81ADBB"/>
        </w14:solidFill>
      </w14:textFill>
    </w:rPr>
  </w:style>
  <w:style w:type="paragraph" w:styleId="Name">
    <w:name w:val="Name"/>
    <w:next w:val="Name"/>
    <w:pPr>
      <w:keepNext w:val="0"/>
      <w:keepLines w:val="0"/>
      <w:pageBreakBefore w:val="0"/>
      <w:widowControl w:val="1"/>
      <w:shd w:val="clear" w:color="auto" w:fill="auto"/>
      <w:suppressAutoHyphens w:val="0"/>
      <w:bidi w:val="0"/>
      <w:spacing w:before="0" w:after="20" w:line="192" w:lineRule="auto"/>
      <w:ind w:left="0" w:right="0" w:firstLine="0"/>
      <w:jc w:val="center"/>
      <w:outlineLvl w:val="2"/>
    </w:pPr>
    <w:rPr>
      <w:rFonts w:ascii="Graphik" w:cs="Arial Unicode MS" w:hAnsi="Graphik" w:eastAsia="Arial Unicode MS"/>
      <w:b w:val="1"/>
      <w:bCs w:val="1"/>
      <w:i w:val="0"/>
      <w:iCs w:val="0"/>
      <w:caps w:val="1"/>
      <w:strike w:val="0"/>
      <w:dstrike w:val="0"/>
      <w:outline w:val="0"/>
      <w:color w:val="195c71"/>
      <w:spacing w:val="27"/>
      <w:kern w:val="0"/>
      <w:position w:val="0"/>
      <w:sz w:val="54"/>
      <w:szCs w:val="54"/>
      <w:u w:val="none"/>
      <w:shd w:val="nil" w:color="auto" w:fill="auto"/>
      <w:vertAlign w:val="baseline"/>
      <w:lang w:val="en-US"/>
      <w14:textOutline>
        <w14:noFill/>
      </w14:textOutline>
      <w14:textFill>
        <w14:solidFill>
          <w14:srgbClr w14:val="1A5C7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Graphik" w:cs="Graphik" w:hAnsi="Graphik" w:eastAsia="Graphik"/>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312" w:lineRule="auto"/>
      <w:ind w:left="0" w:right="0" w:firstLine="0"/>
      <w:jc w:val="left"/>
      <w:outlineLvl w:val="9"/>
    </w:pPr>
    <w:rPr>
      <w:rFonts w:ascii="Graphik" w:cs="Graphik" w:hAnsi="Graphik" w:eastAsia="Graphik"/>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Sender Information">
    <w:name w:val="Sender Information"/>
    <w:next w:val="Body"/>
    <w:pPr>
      <w:keepNext w:val="0"/>
      <w:keepLines w:val="0"/>
      <w:pageBreakBefore w:val="0"/>
      <w:widowControl w:val="1"/>
      <w:shd w:val="clear" w:color="auto" w:fill="auto"/>
      <w:suppressAutoHyphens w:val="0"/>
      <w:bidi w:val="0"/>
      <w:spacing w:before="0" w:after="0" w:line="360" w:lineRule="auto"/>
      <w:ind w:left="0" w:right="0" w:firstLine="0"/>
      <w:jc w:val="center"/>
      <w:outlineLvl w:val="2"/>
    </w:pPr>
    <w:rPr>
      <w:rFonts w:ascii="Graphik Semibold" w:cs="Arial Unicode MS" w:hAnsi="Graphik Semibold" w:eastAsia="Arial Unicode MS"/>
      <w:b w:val="0"/>
      <w:bCs w:val="0"/>
      <w:i w:val="0"/>
      <w:iCs w:val="0"/>
      <w:caps w:val="1"/>
      <w:strike w:val="0"/>
      <w:dstrike w:val="0"/>
      <w:outline w:val="0"/>
      <w:color w:val="195c71"/>
      <w:spacing w:val="16"/>
      <w:kern w:val="0"/>
      <w:position w:val="0"/>
      <w:sz w:val="16"/>
      <w:szCs w:val="16"/>
      <w:u w:val="none"/>
      <w:shd w:val="nil" w:color="auto" w:fill="auto"/>
      <w:vertAlign w:val="baseline"/>
      <w:lang w:val="de-DE"/>
      <w14:textOutline>
        <w14:noFill/>
      </w14:textOutline>
      <w14:textFill>
        <w14:solidFill>
          <w14:srgbClr w14:val="1A5C71"/>
        </w14:solidFill>
      </w14:textFill>
    </w:rPr>
  </w:style>
  <w:style w:type="paragraph" w:styleId="Table Style 3">
    <w:name w:val="Table Style 3"/>
    <w:next w:val="Table Style 3"/>
    <w:pPr>
      <w:keepNext w:val="0"/>
      <w:keepLines w:val="1"/>
      <w:pageBreakBefore w:val="0"/>
      <w:widowControl w:val="1"/>
      <w:shd w:val="clear" w:color="auto" w:fill="auto"/>
      <w:suppressAutoHyphens w:val="0"/>
      <w:bidi w:val="0"/>
      <w:spacing w:before="0" w:after="0" w:line="240" w:lineRule="auto"/>
      <w:ind w:left="0" w:right="0" w:firstLine="0"/>
      <w:jc w:val="left"/>
      <w:outlineLvl w:val="9"/>
    </w:pPr>
    <w:rPr>
      <w:rFonts w:ascii="Graphik" w:cs="Graphik" w:hAnsi="Graphik" w:eastAsia="Graphik"/>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4_ContemporaryLetter">
  <a:themeElements>
    <a:clrScheme name="24_ContemporaryLetter">
      <a:dk1>
        <a:srgbClr val="000000"/>
      </a:dk1>
      <a:lt1>
        <a:srgbClr val="FFFFFF"/>
      </a:lt1>
      <a:dk2>
        <a:srgbClr val="5E5E5E"/>
      </a:dk2>
      <a:lt2>
        <a:srgbClr val="D5D5D5"/>
      </a:lt2>
      <a:accent1>
        <a:srgbClr val="54818F"/>
      </a:accent1>
      <a:accent2>
        <a:srgbClr val="308C8B"/>
      </a:accent2>
      <a:accent3>
        <a:srgbClr val="7A9105"/>
      </a:accent3>
      <a:accent4>
        <a:srgbClr val="C26E6A"/>
      </a:accent4>
      <a:accent5>
        <a:srgbClr val="E4E942"/>
      </a:accent5>
      <a:accent6>
        <a:srgbClr val="5B516A"/>
      </a:accent6>
      <a:hlink>
        <a:srgbClr val="0000FF"/>
      </a:hlink>
      <a:folHlink>
        <a:srgbClr val="FF00FF"/>
      </a:folHlink>
    </a:clrScheme>
    <a:fontScheme name="24_ContemporaryLetter">
      <a:majorFont>
        <a:latin typeface="Graphik"/>
        <a:ea typeface="Graphik"/>
        <a:cs typeface="Graphik"/>
      </a:majorFont>
      <a:minorFont>
        <a:latin typeface="Graphik"/>
        <a:ea typeface="Graphik"/>
        <a:cs typeface="Graphik"/>
      </a:minorFont>
    </a:fontScheme>
    <a:fmtScheme name="24_Contemporary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Graphik Medium"/>
            <a:ea typeface="Graphik Medium"/>
            <a:cs typeface="Graphik Medium"/>
            <a:sym typeface="Graphik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8100" cap="flat">
          <a:solidFill>
            <a:schemeClr val="accent6">
              <a:hueOff val="61929"/>
              <a:satOff val="10820"/>
              <a:lumOff val="-8848"/>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3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